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CFAC" w14:textId="77777777" w:rsidR="00A16318" w:rsidRPr="001E13E2" w:rsidRDefault="005B3A5F" w:rsidP="001E13E2">
      <w:pPr>
        <w:jc w:val="center"/>
        <w:rPr>
          <w:rFonts w:ascii="Arial" w:hAnsi="Arial" w:cs="Arial"/>
          <w:b/>
        </w:rPr>
      </w:pPr>
      <w:smartTag w:uri="urn:schemas-microsoft-com:office:smarttags" w:element="place">
        <w:smartTag w:uri="urn:schemas-microsoft-com:office:smarttags" w:element="City">
          <w:r w:rsidRPr="001E13E2">
            <w:rPr>
              <w:rFonts w:ascii="Arial" w:hAnsi="Arial" w:cs="Arial"/>
              <w:b/>
            </w:rPr>
            <w:t>M</w:t>
          </w:r>
          <w:r w:rsidR="00BB2BCA" w:rsidRPr="001E13E2">
            <w:rPr>
              <w:rFonts w:ascii="Arial" w:hAnsi="Arial" w:cs="Arial"/>
              <w:b/>
            </w:rPr>
            <w:t>anchester</w:t>
          </w:r>
        </w:smartTag>
      </w:smartTag>
      <w:r w:rsidR="00BB2BCA" w:rsidRPr="001E13E2">
        <w:rPr>
          <w:rFonts w:ascii="Arial" w:hAnsi="Arial" w:cs="Arial"/>
          <w:b/>
        </w:rPr>
        <w:t xml:space="preserve"> City Council</w:t>
      </w:r>
    </w:p>
    <w:p w14:paraId="44817F67" w14:textId="77777777" w:rsidR="005B3A5F" w:rsidRPr="001E13E2" w:rsidRDefault="0006703E" w:rsidP="001E13E2">
      <w:pPr>
        <w:jc w:val="center"/>
        <w:rPr>
          <w:rFonts w:ascii="Arial" w:hAnsi="Arial" w:cs="Arial"/>
          <w:b/>
        </w:rPr>
      </w:pPr>
      <w:r w:rsidRPr="001E13E2">
        <w:rPr>
          <w:rFonts w:ascii="Arial" w:hAnsi="Arial" w:cs="Arial"/>
          <w:b/>
        </w:rPr>
        <w:t>Role Profile</w:t>
      </w:r>
    </w:p>
    <w:p w14:paraId="672A6659" w14:textId="77777777" w:rsidR="005B3A5F" w:rsidRPr="001E13E2" w:rsidRDefault="005B3A5F" w:rsidP="001E13E2">
      <w:pPr>
        <w:jc w:val="center"/>
        <w:rPr>
          <w:rFonts w:ascii="Arial" w:hAnsi="Arial" w:cs="Arial"/>
          <w:b/>
        </w:rPr>
      </w:pPr>
    </w:p>
    <w:p w14:paraId="39392B1E" w14:textId="578E81BA" w:rsidR="005B3A5F" w:rsidRPr="001E13E2" w:rsidRDefault="0031622B" w:rsidP="6038B2FF">
      <w:pPr>
        <w:jc w:val="center"/>
        <w:rPr>
          <w:rFonts w:ascii="Arial" w:hAnsi="Arial" w:cs="Arial"/>
          <w:b/>
          <w:bCs/>
        </w:rPr>
      </w:pPr>
      <w:r w:rsidRPr="6038B2FF">
        <w:rPr>
          <w:rFonts w:ascii="Arial" w:hAnsi="Arial" w:cs="Arial"/>
          <w:b/>
          <w:bCs/>
        </w:rPr>
        <w:t xml:space="preserve">Senior </w:t>
      </w:r>
      <w:r w:rsidR="00BD51E2">
        <w:rPr>
          <w:rFonts w:ascii="Arial" w:hAnsi="Arial" w:cs="Arial"/>
          <w:b/>
          <w:bCs/>
        </w:rPr>
        <w:t>Applications Office</w:t>
      </w:r>
      <w:r w:rsidR="0077535B">
        <w:rPr>
          <w:rFonts w:ascii="Arial" w:hAnsi="Arial" w:cs="Arial"/>
          <w:b/>
          <w:bCs/>
        </w:rPr>
        <w:t>r</w:t>
      </w:r>
      <w:r w:rsidR="00BD51E2">
        <w:rPr>
          <w:rFonts w:ascii="Arial" w:hAnsi="Arial" w:cs="Arial"/>
          <w:b/>
          <w:bCs/>
        </w:rPr>
        <w:t xml:space="preserve"> (ICT)</w:t>
      </w:r>
      <w:r w:rsidRPr="6038B2FF">
        <w:rPr>
          <w:rFonts w:ascii="Arial" w:hAnsi="Arial" w:cs="Arial"/>
          <w:b/>
          <w:bCs/>
        </w:rPr>
        <w:t xml:space="preserve">, Grade </w:t>
      </w:r>
      <w:r w:rsidR="00D90C3E" w:rsidRPr="6038B2FF">
        <w:rPr>
          <w:rFonts w:ascii="Arial" w:hAnsi="Arial" w:cs="Arial"/>
          <w:b/>
          <w:bCs/>
        </w:rPr>
        <w:t>8</w:t>
      </w:r>
    </w:p>
    <w:p w14:paraId="0CDB8F94" w14:textId="77777777" w:rsidR="00BD51E2" w:rsidRDefault="00BD51E2" w:rsidP="001E13E2">
      <w:pPr>
        <w:jc w:val="center"/>
        <w:rPr>
          <w:rFonts w:ascii="Arial" w:hAnsi="Arial" w:cs="Arial"/>
          <w:b/>
        </w:rPr>
      </w:pPr>
      <w:r w:rsidRPr="00BD51E2">
        <w:rPr>
          <w:rFonts w:ascii="Arial" w:hAnsi="Arial" w:cs="Arial"/>
          <w:b/>
        </w:rPr>
        <w:t xml:space="preserve">ICT Service, Corporate Core Directorate </w:t>
      </w:r>
    </w:p>
    <w:p w14:paraId="454324E5" w14:textId="2EEA64C8" w:rsidR="005B3A5F" w:rsidRDefault="00BD51E2" w:rsidP="001E13E2">
      <w:pPr>
        <w:jc w:val="center"/>
        <w:rPr>
          <w:rFonts w:ascii="Arial" w:hAnsi="Arial" w:cs="Arial"/>
          <w:b/>
        </w:rPr>
      </w:pPr>
      <w:r>
        <w:rPr>
          <w:rFonts w:ascii="Arial" w:hAnsi="Arial" w:cs="Arial"/>
          <w:b/>
        </w:rPr>
        <w:t>R</w:t>
      </w:r>
      <w:r w:rsidR="0031622B" w:rsidRPr="001E13E2">
        <w:rPr>
          <w:rFonts w:ascii="Arial" w:hAnsi="Arial" w:cs="Arial"/>
          <w:b/>
        </w:rPr>
        <w:t xml:space="preserve">eports to: </w:t>
      </w:r>
      <w:r>
        <w:rPr>
          <w:rFonts w:ascii="Arial" w:hAnsi="Arial" w:cs="Arial"/>
          <w:b/>
        </w:rPr>
        <w:t>ICT Manager</w:t>
      </w:r>
    </w:p>
    <w:p w14:paraId="6ADBD47F" w14:textId="6DAFFA09" w:rsidR="00740062" w:rsidRPr="001E13E2" w:rsidRDefault="00740062" w:rsidP="001E13E2">
      <w:pPr>
        <w:jc w:val="center"/>
        <w:rPr>
          <w:rFonts w:ascii="Arial" w:hAnsi="Arial" w:cs="Arial"/>
          <w:b/>
        </w:rPr>
      </w:pPr>
      <w:r>
        <w:rPr>
          <w:rFonts w:ascii="Arial" w:hAnsi="Arial" w:cs="Arial"/>
          <w:b/>
        </w:rPr>
        <w:t xml:space="preserve">Job Family: </w:t>
      </w:r>
      <w:r w:rsidR="004F69D1">
        <w:rPr>
          <w:rFonts w:ascii="Arial" w:hAnsi="Arial" w:cs="Arial"/>
          <w:b/>
        </w:rPr>
        <w:t>Technical</w:t>
      </w:r>
    </w:p>
    <w:p w14:paraId="0A37501D" w14:textId="77777777" w:rsidR="005B3A5F" w:rsidRPr="001E13E2" w:rsidRDefault="005B3A5F" w:rsidP="001E13E2">
      <w:pPr>
        <w:rPr>
          <w:rFonts w:ascii="Arial" w:hAnsi="Arial" w:cs="Arial"/>
        </w:rPr>
      </w:pPr>
    </w:p>
    <w:p w14:paraId="0ECD538D" w14:textId="77777777" w:rsidR="003263E9" w:rsidRPr="00D90C3E" w:rsidRDefault="003263E9" w:rsidP="00F47EB9">
      <w:pPr>
        <w:rPr>
          <w:rFonts w:ascii="Arial" w:hAnsi="Arial" w:cs="Arial"/>
          <w:b/>
        </w:rPr>
      </w:pPr>
      <w:r w:rsidRPr="00D90C3E">
        <w:rPr>
          <w:rFonts w:ascii="Arial" w:hAnsi="Arial" w:cs="Arial"/>
          <w:b/>
        </w:rPr>
        <w:t>Key Role Descriptors</w:t>
      </w:r>
      <w:r w:rsidR="00507106" w:rsidRPr="00D90C3E">
        <w:rPr>
          <w:rFonts w:ascii="Arial" w:hAnsi="Arial" w:cs="Arial"/>
          <w:b/>
        </w:rPr>
        <w:t>:</w:t>
      </w:r>
    </w:p>
    <w:p w14:paraId="5DAB6C7B" w14:textId="77777777" w:rsidR="003263E9" w:rsidRPr="00D90C3E" w:rsidRDefault="003263E9" w:rsidP="00F47EB9">
      <w:pPr>
        <w:rPr>
          <w:rFonts w:ascii="Arial" w:hAnsi="Arial" w:cs="Arial"/>
          <w:b/>
        </w:rPr>
      </w:pPr>
    </w:p>
    <w:p w14:paraId="071E7E9F" w14:textId="77777777" w:rsidR="00BF49B0" w:rsidRDefault="001C2172" w:rsidP="00F47EB9">
      <w:pPr>
        <w:rPr>
          <w:rFonts w:ascii="Arial" w:hAnsi="Arial" w:cs="Arial"/>
        </w:rPr>
      </w:pPr>
      <w:r w:rsidRPr="00D90C3E">
        <w:rPr>
          <w:rFonts w:ascii="Arial" w:hAnsi="Arial" w:cs="Arial"/>
        </w:rPr>
        <w:t>T</w:t>
      </w:r>
      <w:r w:rsidR="003263E9" w:rsidRPr="00D90C3E">
        <w:rPr>
          <w:rFonts w:ascii="Arial" w:hAnsi="Arial" w:cs="Arial"/>
        </w:rPr>
        <w:t>he role</w:t>
      </w:r>
      <w:r w:rsidR="00F47EB9">
        <w:rPr>
          <w:rFonts w:ascii="Arial" w:hAnsi="Arial" w:cs="Arial"/>
        </w:rPr>
        <w:t xml:space="preserve"> </w:t>
      </w:r>
      <w:r w:rsidR="003263E9" w:rsidRPr="00D90C3E">
        <w:rPr>
          <w:rFonts w:ascii="Arial" w:hAnsi="Arial" w:cs="Arial"/>
        </w:rPr>
        <w:t xml:space="preserve">holder will </w:t>
      </w:r>
      <w:r w:rsidR="003B07C4" w:rsidRPr="00D90C3E">
        <w:rPr>
          <w:rFonts w:ascii="Arial" w:hAnsi="Arial" w:cs="Arial"/>
        </w:rPr>
        <w:t xml:space="preserve">undertake a lead </w:t>
      </w:r>
      <w:r w:rsidR="000720C6" w:rsidRPr="00D90C3E">
        <w:rPr>
          <w:rFonts w:ascii="Arial" w:hAnsi="Arial" w:cs="Arial"/>
        </w:rPr>
        <w:t xml:space="preserve">consultant </w:t>
      </w:r>
      <w:r w:rsidR="003B07C4" w:rsidRPr="00D90C3E">
        <w:rPr>
          <w:rFonts w:ascii="Arial" w:hAnsi="Arial" w:cs="Arial"/>
        </w:rPr>
        <w:t xml:space="preserve">role </w:t>
      </w:r>
      <w:r w:rsidR="00581AB8">
        <w:rPr>
          <w:rFonts w:ascii="Arial" w:hAnsi="Arial" w:cs="Arial"/>
        </w:rPr>
        <w:t xml:space="preserve">on complex technical, procedural and </w:t>
      </w:r>
      <w:r w:rsidR="008E1AFA" w:rsidRPr="00D90C3E">
        <w:rPr>
          <w:rFonts w:ascii="Arial" w:hAnsi="Arial" w:cs="Arial"/>
        </w:rPr>
        <w:t xml:space="preserve">legislative matters </w:t>
      </w:r>
      <w:r w:rsidR="003B07C4" w:rsidRPr="00D90C3E">
        <w:rPr>
          <w:rFonts w:ascii="Arial" w:hAnsi="Arial" w:cs="Arial"/>
        </w:rPr>
        <w:t xml:space="preserve">in a </w:t>
      </w:r>
      <w:r w:rsidR="00F92B7D" w:rsidRPr="00D90C3E">
        <w:rPr>
          <w:rFonts w:ascii="Arial" w:hAnsi="Arial" w:cs="Arial"/>
        </w:rPr>
        <w:t xml:space="preserve">professional, customer focused, </w:t>
      </w:r>
      <w:r w:rsidR="006753C1" w:rsidRPr="00D90C3E">
        <w:rPr>
          <w:rFonts w:ascii="Arial" w:hAnsi="Arial" w:cs="Arial"/>
        </w:rPr>
        <w:t>and specialist</w:t>
      </w:r>
      <w:r w:rsidR="00E96489" w:rsidRPr="00D90C3E">
        <w:rPr>
          <w:rFonts w:ascii="Arial" w:hAnsi="Arial" w:cs="Arial"/>
        </w:rPr>
        <w:t xml:space="preserve"> technical service</w:t>
      </w:r>
      <w:r w:rsidR="00BF49B0">
        <w:rPr>
          <w:rFonts w:ascii="Arial" w:hAnsi="Arial" w:cs="Arial"/>
        </w:rPr>
        <w:t>.</w:t>
      </w:r>
    </w:p>
    <w:p w14:paraId="02EB378F" w14:textId="77777777" w:rsidR="00BF49B0" w:rsidRDefault="00BF49B0" w:rsidP="00F47EB9">
      <w:pPr>
        <w:rPr>
          <w:rFonts w:ascii="Arial" w:hAnsi="Arial" w:cs="Arial"/>
        </w:rPr>
      </w:pPr>
    </w:p>
    <w:p w14:paraId="19246A68" w14:textId="77777777" w:rsidR="00543E88" w:rsidRDefault="00543E88" w:rsidP="00F47EB9">
      <w:pPr>
        <w:rPr>
          <w:rFonts w:ascii="Arial" w:hAnsi="Arial" w:cs="Arial"/>
        </w:rPr>
      </w:pPr>
      <w:r>
        <w:rPr>
          <w:rFonts w:ascii="Arial" w:hAnsi="Arial" w:cs="Arial"/>
        </w:rPr>
        <w:t>The role</w:t>
      </w:r>
      <w:r w:rsidR="00F47EB9">
        <w:rPr>
          <w:rFonts w:ascii="Arial" w:hAnsi="Arial" w:cs="Arial"/>
        </w:rPr>
        <w:t xml:space="preserve"> </w:t>
      </w:r>
      <w:r w:rsidR="00F92B7D" w:rsidRPr="00F92B7D">
        <w:rPr>
          <w:rFonts w:ascii="Arial" w:hAnsi="Arial" w:cs="Arial"/>
        </w:rPr>
        <w:t xml:space="preserve">holder will </w:t>
      </w:r>
      <w:r w:rsidR="00CE5711">
        <w:rPr>
          <w:rFonts w:ascii="Arial" w:hAnsi="Arial" w:cs="Arial"/>
        </w:rPr>
        <w:t xml:space="preserve">lead and </w:t>
      </w:r>
      <w:r w:rsidR="000720C6">
        <w:rPr>
          <w:rFonts w:ascii="Arial" w:hAnsi="Arial" w:cs="Arial"/>
        </w:rPr>
        <w:t xml:space="preserve">have accountability for </w:t>
      </w:r>
      <w:r>
        <w:rPr>
          <w:rFonts w:ascii="Arial" w:hAnsi="Arial" w:cs="Arial"/>
        </w:rPr>
        <w:t>the delivery of a range of technical projects, initiatives or work packages that comply with relevant legislation and help achieve</w:t>
      </w:r>
      <w:r w:rsidRPr="004A2FE3">
        <w:rPr>
          <w:rFonts w:ascii="Arial" w:hAnsi="Arial" w:cs="Arial"/>
        </w:rPr>
        <w:t xml:space="preserve"> the Council’s corporate</w:t>
      </w:r>
      <w:r>
        <w:rPr>
          <w:rFonts w:ascii="Arial" w:hAnsi="Arial" w:cs="Arial"/>
        </w:rPr>
        <w:t xml:space="preserve"> aims and objectives </w:t>
      </w:r>
    </w:p>
    <w:p w14:paraId="6A05A809" w14:textId="77777777" w:rsidR="00543E88" w:rsidRDefault="00543E88" w:rsidP="00F47EB9">
      <w:pPr>
        <w:rPr>
          <w:rFonts w:ascii="Arial" w:hAnsi="Arial" w:cs="Arial"/>
        </w:rPr>
      </w:pPr>
    </w:p>
    <w:p w14:paraId="37737E1C" w14:textId="77777777" w:rsidR="00F351F9" w:rsidRDefault="00543E88" w:rsidP="00F47EB9">
      <w:pPr>
        <w:rPr>
          <w:rFonts w:ascii="Arial" w:hAnsi="Arial" w:cs="Arial"/>
        </w:rPr>
      </w:pPr>
      <w:r>
        <w:rPr>
          <w:rFonts w:ascii="Arial" w:hAnsi="Arial" w:cs="Arial"/>
        </w:rPr>
        <w:t>The role</w:t>
      </w:r>
      <w:r w:rsidR="00F47EB9">
        <w:rPr>
          <w:rFonts w:ascii="Arial" w:hAnsi="Arial" w:cs="Arial"/>
        </w:rPr>
        <w:t xml:space="preserve"> </w:t>
      </w:r>
      <w:r>
        <w:rPr>
          <w:rFonts w:ascii="Arial" w:hAnsi="Arial" w:cs="Arial"/>
        </w:rPr>
        <w:t xml:space="preserve">holder will use their technical knowledge and expertise to </w:t>
      </w:r>
      <w:r w:rsidR="00EE4463">
        <w:rPr>
          <w:rFonts w:ascii="Arial" w:hAnsi="Arial" w:cs="Arial"/>
        </w:rPr>
        <w:t>develop</w:t>
      </w:r>
      <w:r w:rsidR="00C604C4">
        <w:rPr>
          <w:rFonts w:ascii="Arial" w:hAnsi="Arial" w:cs="Arial"/>
        </w:rPr>
        <w:t>, design and implement</w:t>
      </w:r>
      <w:r w:rsidR="00F02283">
        <w:rPr>
          <w:rFonts w:ascii="Arial" w:hAnsi="Arial" w:cs="Arial"/>
        </w:rPr>
        <w:t xml:space="preserve"> customer-focused solutions.  They will </w:t>
      </w:r>
      <w:r w:rsidR="00F351F9">
        <w:rPr>
          <w:rFonts w:ascii="Arial" w:hAnsi="Arial" w:cs="Arial"/>
        </w:rPr>
        <w:t>continually identify and champion opportunities to deliver improvement.</w:t>
      </w:r>
    </w:p>
    <w:p w14:paraId="5A39BBE3" w14:textId="77777777" w:rsidR="00F351F9" w:rsidRPr="00543E88" w:rsidRDefault="00F351F9" w:rsidP="00F47EB9">
      <w:pPr>
        <w:rPr>
          <w:rFonts w:ascii="Arial" w:hAnsi="Arial" w:cs="Arial"/>
        </w:rPr>
      </w:pPr>
    </w:p>
    <w:p w14:paraId="0DB41E7F" w14:textId="77777777" w:rsidR="003263E9" w:rsidRPr="00BC511F" w:rsidRDefault="003263E9" w:rsidP="00F47EB9">
      <w:pPr>
        <w:rPr>
          <w:rFonts w:ascii="Arial" w:hAnsi="Arial" w:cs="Arial"/>
          <w:b/>
        </w:rPr>
      </w:pPr>
      <w:r w:rsidRPr="00BC511F">
        <w:rPr>
          <w:rFonts w:ascii="Arial" w:hAnsi="Arial" w:cs="Arial"/>
          <w:b/>
        </w:rPr>
        <w:t>Key Role Accountabilities:</w:t>
      </w:r>
    </w:p>
    <w:p w14:paraId="41C8F396" w14:textId="77777777" w:rsidR="003263E9" w:rsidRPr="00BC511F" w:rsidRDefault="003263E9" w:rsidP="00F47EB9">
      <w:pPr>
        <w:rPr>
          <w:rFonts w:ascii="Arial" w:hAnsi="Arial" w:cs="Arial"/>
        </w:rPr>
      </w:pPr>
    </w:p>
    <w:p w14:paraId="587DC5AD" w14:textId="77777777" w:rsidR="0018128E" w:rsidRPr="00BC511F" w:rsidRDefault="008F3617" w:rsidP="00F47EB9">
      <w:pPr>
        <w:rPr>
          <w:rFonts w:ascii="Arial" w:hAnsi="Arial"/>
        </w:rPr>
      </w:pPr>
      <w:r w:rsidRPr="00BC511F">
        <w:rPr>
          <w:rFonts w:ascii="Arial" w:hAnsi="Arial"/>
        </w:rPr>
        <w:t xml:space="preserve">Lead </w:t>
      </w:r>
      <w:r w:rsidR="0018128E" w:rsidRPr="00BC511F">
        <w:rPr>
          <w:rFonts w:ascii="Arial" w:hAnsi="Arial"/>
        </w:rPr>
        <w:t xml:space="preserve">an </w:t>
      </w:r>
      <w:r w:rsidR="00E167BC" w:rsidRPr="00BC511F">
        <w:rPr>
          <w:rFonts w:ascii="Arial" w:hAnsi="Arial"/>
        </w:rPr>
        <w:t>innovative, forward thinking</w:t>
      </w:r>
      <w:r w:rsidR="0018128E" w:rsidRPr="00BC511F">
        <w:rPr>
          <w:rFonts w:ascii="Arial" w:hAnsi="Arial"/>
        </w:rPr>
        <w:t xml:space="preserve"> </w:t>
      </w:r>
      <w:r w:rsidR="007D5F93" w:rsidRPr="00BC511F">
        <w:rPr>
          <w:rFonts w:ascii="Arial" w:hAnsi="Arial"/>
        </w:rPr>
        <w:t>technical consultancy</w:t>
      </w:r>
      <w:r w:rsidR="0018128E" w:rsidRPr="00BC511F">
        <w:rPr>
          <w:rFonts w:ascii="Arial" w:hAnsi="Arial"/>
        </w:rPr>
        <w:t xml:space="preserve"> function for the assigned service area, ensuring that </w:t>
      </w:r>
      <w:r w:rsidR="009A0928" w:rsidRPr="00BC511F">
        <w:rPr>
          <w:rFonts w:ascii="Arial" w:hAnsi="Arial"/>
        </w:rPr>
        <w:t xml:space="preserve">solutions </w:t>
      </w:r>
      <w:r w:rsidR="0018128E" w:rsidRPr="00BC511F">
        <w:rPr>
          <w:rFonts w:ascii="Arial" w:hAnsi="Arial"/>
        </w:rPr>
        <w:t xml:space="preserve">are delivered in line with </w:t>
      </w:r>
      <w:r w:rsidR="009A0928" w:rsidRPr="00BC511F">
        <w:rPr>
          <w:rFonts w:ascii="Arial" w:hAnsi="Arial"/>
        </w:rPr>
        <w:t xml:space="preserve">customer </w:t>
      </w:r>
      <w:r w:rsidR="004E6FEB" w:rsidRPr="00BC511F">
        <w:rPr>
          <w:rFonts w:ascii="Arial" w:hAnsi="Arial"/>
        </w:rPr>
        <w:t>and</w:t>
      </w:r>
      <w:r w:rsidR="009A0928" w:rsidRPr="00BC511F">
        <w:rPr>
          <w:rFonts w:ascii="Arial" w:hAnsi="Arial"/>
        </w:rPr>
        <w:t xml:space="preserve"> </w:t>
      </w:r>
      <w:r w:rsidR="0018128E" w:rsidRPr="00BC511F">
        <w:rPr>
          <w:rFonts w:ascii="Arial" w:hAnsi="Arial"/>
        </w:rPr>
        <w:t>legislative requirements.  Dependent on the service area, this may include</w:t>
      </w:r>
      <w:r w:rsidR="009A0928" w:rsidRPr="00BC511F">
        <w:rPr>
          <w:rFonts w:ascii="Arial" w:hAnsi="Arial"/>
        </w:rPr>
        <w:t xml:space="preserve"> </w:t>
      </w:r>
      <w:r w:rsidR="0018128E" w:rsidRPr="00BC511F">
        <w:rPr>
          <w:rFonts w:ascii="Arial" w:hAnsi="Arial"/>
        </w:rPr>
        <w:t xml:space="preserve">software / information </w:t>
      </w:r>
      <w:r w:rsidR="009A0928" w:rsidRPr="00BC511F">
        <w:rPr>
          <w:rFonts w:ascii="Arial" w:hAnsi="Arial"/>
        </w:rPr>
        <w:t xml:space="preserve">technology </w:t>
      </w:r>
      <w:r w:rsidR="0018128E" w:rsidRPr="00BC511F">
        <w:rPr>
          <w:rFonts w:ascii="Arial" w:hAnsi="Arial"/>
        </w:rPr>
        <w:t>support, engineering, surveying, curating or other specialist functions.</w:t>
      </w:r>
    </w:p>
    <w:p w14:paraId="72A3D3EC" w14:textId="77777777" w:rsidR="0018128E" w:rsidRPr="00BC511F" w:rsidRDefault="0018128E" w:rsidP="00F47EB9">
      <w:pPr>
        <w:rPr>
          <w:rFonts w:ascii="Arial" w:hAnsi="Arial" w:cs="Arial"/>
        </w:rPr>
      </w:pPr>
    </w:p>
    <w:p w14:paraId="7D4A9698" w14:textId="77777777" w:rsidR="00B56FE6" w:rsidRDefault="00B56FE6" w:rsidP="00B56FE6">
      <w:pPr>
        <w:rPr>
          <w:rFonts w:ascii="Arial" w:hAnsi="Arial" w:cs="Arial"/>
        </w:rPr>
      </w:pPr>
      <w:r>
        <w:rPr>
          <w:rFonts w:ascii="Arial" w:hAnsi="Arial" w:cs="Arial"/>
        </w:rPr>
        <w:t>Lead on the delivery of work packages (using project management methodology where appropriate), ensuring compliance with organisational objectives, consistency in approach and compliance with appropriate internal and legislative guidelines.</w:t>
      </w:r>
    </w:p>
    <w:p w14:paraId="0D0B940D" w14:textId="77777777" w:rsidR="00B56FE6" w:rsidRPr="00BC511F" w:rsidRDefault="00B56FE6" w:rsidP="00F47EB9">
      <w:pPr>
        <w:rPr>
          <w:rFonts w:ascii="Arial" w:hAnsi="Arial" w:cs="Arial"/>
        </w:rPr>
      </w:pPr>
    </w:p>
    <w:p w14:paraId="0A754000" w14:textId="77777777" w:rsidR="00B56FE6" w:rsidRDefault="00B56FE6" w:rsidP="00F47EB9">
      <w:pPr>
        <w:rPr>
          <w:rFonts w:ascii="Arial" w:hAnsi="Arial" w:cs="Arial"/>
        </w:rPr>
      </w:pPr>
      <w:r w:rsidRPr="00BC511F">
        <w:rPr>
          <w:rFonts w:ascii="Arial" w:hAnsi="Arial" w:cs="Arial"/>
        </w:rPr>
        <w:t>Actively strive to achieve efficiencies in project, programme and maintenance service delivery and improvements in the quality of service.</w:t>
      </w:r>
    </w:p>
    <w:p w14:paraId="0E27B00A" w14:textId="77777777" w:rsidR="00B56FE6" w:rsidRPr="00BC511F" w:rsidRDefault="00B56FE6" w:rsidP="00F47EB9">
      <w:pPr>
        <w:rPr>
          <w:rFonts w:ascii="Arial" w:hAnsi="Arial" w:cs="Arial"/>
        </w:rPr>
      </w:pPr>
    </w:p>
    <w:p w14:paraId="69BF6DBD" w14:textId="77777777" w:rsidR="00784058" w:rsidRPr="00BC511F" w:rsidRDefault="00784058" w:rsidP="00F47EB9">
      <w:pPr>
        <w:rPr>
          <w:rFonts w:ascii="Arial" w:eastAsia="Arial Unicode MS" w:hAnsi="Arial" w:cs="Arial"/>
          <w:b/>
        </w:rPr>
      </w:pPr>
      <w:r w:rsidRPr="00BC511F">
        <w:rPr>
          <w:rFonts w:ascii="Arial" w:hAnsi="Arial" w:cs="Arial"/>
        </w:rPr>
        <w:t xml:space="preserve">Develop successful </w:t>
      </w:r>
      <w:r w:rsidR="00E167BC" w:rsidRPr="00BC511F">
        <w:rPr>
          <w:rFonts w:ascii="Arial" w:hAnsi="Arial" w:cs="Arial"/>
        </w:rPr>
        <w:t xml:space="preserve">internal and external </w:t>
      </w:r>
      <w:r w:rsidRPr="00BC511F">
        <w:rPr>
          <w:rFonts w:ascii="Arial" w:hAnsi="Arial" w:cs="Arial"/>
        </w:rPr>
        <w:t>relationships and s</w:t>
      </w:r>
      <w:r w:rsidRPr="00BC511F">
        <w:rPr>
          <w:rFonts w:ascii="Arial" w:eastAsia="Arial Unicode MS" w:hAnsi="Arial" w:cs="Arial"/>
        </w:rPr>
        <w:t xml:space="preserve">ecure stakeholder commitment through negotiation and communications, both oral and written, to ensure work packages are delivered effectively and to customer requirements and agreed objectives. </w:t>
      </w:r>
      <w:r w:rsidR="00E167BC" w:rsidRPr="00BC511F">
        <w:rPr>
          <w:rFonts w:ascii="Arial" w:eastAsia="Arial Unicode MS" w:hAnsi="Arial" w:cs="Arial"/>
        </w:rPr>
        <w:t xml:space="preserve"> Work closely with contractors where required to ensure effective work package delivery.</w:t>
      </w:r>
    </w:p>
    <w:p w14:paraId="60061E4C" w14:textId="77777777" w:rsidR="00784058" w:rsidRPr="00BC511F" w:rsidRDefault="00784058" w:rsidP="00F47EB9">
      <w:pPr>
        <w:rPr>
          <w:rFonts w:ascii="Arial" w:hAnsi="Arial" w:cs="Arial"/>
        </w:rPr>
      </w:pPr>
    </w:p>
    <w:p w14:paraId="62D1193B" w14:textId="77777777" w:rsidR="00DD348D" w:rsidRPr="00BC511F" w:rsidRDefault="00D658B4" w:rsidP="00F47EB9">
      <w:pPr>
        <w:rPr>
          <w:rFonts w:ascii="Arial" w:hAnsi="Arial" w:cs="Arial"/>
        </w:rPr>
      </w:pPr>
      <w:r w:rsidRPr="00BC511F">
        <w:rPr>
          <w:rFonts w:ascii="Arial" w:hAnsi="Arial" w:cs="Arial"/>
        </w:rPr>
        <w:t>Analyse and interpret legislation, p</w:t>
      </w:r>
      <w:r w:rsidR="00DD348D" w:rsidRPr="00BC511F">
        <w:rPr>
          <w:rFonts w:ascii="Arial" w:hAnsi="Arial" w:cs="Arial"/>
        </w:rPr>
        <w:t>resent</w:t>
      </w:r>
      <w:r w:rsidRPr="00BC511F">
        <w:rPr>
          <w:rFonts w:ascii="Arial" w:hAnsi="Arial" w:cs="Arial"/>
        </w:rPr>
        <w:t>ing</w:t>
      </w:r>
      <w:r w:rsidR="00DD348D" w:rsidRPr="00BC511F">
        <w:rPr>
          <w:rFonts w:ascii="Arial" w:hAnsi="Arial" w:cs="Arial"/>
        </w:rPr>
        <w:t xml:space="preserve"> information and complex technical matters relating to the service area in a clear and concise manner to a range of stakeholders, orally and in writing.  This will include identifying and addressing complex issues and making informed recommendations on action needed to support key corporate objectives.</w:t>
      </w:r>
    </w:p>
    <w:p w14:paraId="44EAFD9C" w14:textId="77777777" w:rsidR="00DD348D" w:rsidRPr="00BC511F" w:rsidRDefault="00DD348D" w:rsidP="00F47EB9">
      <w:pPr>
        <w:rPr>
          <w:rFonts w:ascii="Arial" w:hAnsi="Arial" w:cs="Arial"/>
        </w:rPr>
      </w:pPr>
    </w:p>
    <w:p w14:paraId="777BEEA6" w14:textId="77777777" w:rsidR="00DD348D" w:rsidRPr="00BC511F" w:rsidRDefault="007C4F18" w:rsidP="00F47EB9">
      <w:pPr>
        <w:rPr>
          <w:rFonts w:ascii="Arial" w:hAnsi="Arial" w:cs="Arial"/>
        </w:rPr>
      </w:pPr>
      <w:r w:rsidRPr="00BC511F">
        <w:rPr>
          <w:rFonts w:ascii="Arial" w:hAnsi="Arial" w:cs="Arial"/>
        </w:rPr>
        <w:t>Represent the City Council as an expert witness at enquiries, tribunals and hearings or similar</w:t>
      </w:r>
      <w:r w:rsidR="00B56FE6">
        <w:rPr>
          <w:rFonts w:ascii="Arial" w:hAnsi="Arial" w:cs="Arial"/>
        </w:rPr>
        <w:t xml:space="preserve"> proceedings where appropriate.</w:t>
      </w:r>
    </w:p>
    <w:p w14:paraId="4B94D5A5" w14:textId="77777777" w:rsidR="00DD348D" w:rsidRPr="00BC511F" w:rsidRDefault="00DD348D" w:rsidP="00F47EB9">
      <w:pPr>
        <w:rPr>
          <w:rFonts w:ascii="Arial" w:hAnsi="Arial" w:cs="Arial"/>
        </w:rPr>
      </w:pPr>
    </w:p>
    <w:p w14:paraId="6F641941" w14:textId="77777777" w:rsidR="00D97A03" w:rsidRPr="00BC511F" w:rsidRDefault="00D97A03" w:rsidP="00F47EB9">
      <w:pPr>
        <w:rPr>
          <w:rFonts w:ascii="Arial" w:hAnsi="Arial" w:cs="Arial"/>
        </w:rPr>
      </w:pPr>
      <w:r w:rsidRPr="00BC511F">
        <w:rPr>
          <w:rFonts w:ascii="Arial" w:hAnsi="Arial" w:cs="Arial"/>
        </w:rPr>
        <w:t>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w:t>
      </w:r>
      <w:r w:rsidR="00BF49B0">
        <w:rPr>
          <w:rFonts w:ascii="Arial" w:hAnsi="Arial" w:cs="Arial"/>
        </w:rPr>
        <w:t xml:space="preserve"> of a virtual team of officers.</w:t>
      </w:r>
    </w:p>
    <w:p w14:paraId="3DEEC669" w14:textId="77777777" w:rsidR="00D97A03" w:rsidRPr="00BC511F" w:rsidRDefault="00D97A03" w:rsidP="00F47EB9">
      <w:pPr>
        <w:rPr>
          <w:rFonts w:ascii="Arial" w:hAnsi="Arial" w:cs="Arial"/>
        </w:rPr>
      </w:pPr>
    </w:p>
    <w:p w14:paraId="76972A92" w14:textId="77777777" w:rsidR="000662C5" w:rsidRPr="00BC511F" w:rsidRDefault="000662C5" w:rsidP="00F47EB9">
      <w:pPr>
        <w:rPr>
          <w:rFonts w:ascii="Arial" w:hAnsi="Arial" w:cs="Arial"/>
        </w:rPr>
      </w:pPr>
      <w:r w:rsidRPr="00BC511F">
        <w:rPr>
          <w:rFonts w:ascii="Arial" w:hAnsi="Arial" w:cs="Arial"/>
        </w:rPr>
        <w:t>Dependent on the service area, the roleholder may be required to work on a rota basis including out of hours as required to meet customer demand.</w:t>
      </w:r>
    </w:p>
    <w:p w14:paraId="3656B9AB" w14:textId="77777777" w:rsidR="000662C5" w:rsidRPr="00BC511F" w:rsidRDefault="000662C5" w:rsidP="00F47EB9">
      <w:pPr>
        <w:rPr>
          <w:rFonts w:ascii="Arial" w:hAnsi="Arial" w:cs="Arial"/>
        </w:rPr>
      </w:pPr>
    </w:p>
    <w:p w14:paraId="2B052742" w14:textId="77777777" w:rsidR="00EE4463" w:rsidRPr="00BC511F" w:rsidRDefault="00EE4463" w:rsidP="00F47EB9">
      <w:pPr>
        <w:rPr>
          <w:rFonts w:ascii="Arial" w:hAnsi="Arial" w:cs="Arial"/>
          <w:color w:val="000000"/>
        </w:rPr>
      </w:pPr>
      <w:r w:rsidRPr="00BC511F">
        <w:rPr>
          <w:rFonts w:ascii="Arial" w:hAnsi="Arial" w:cs="Arial"/>
          <w:color w:val="000000"/>
        </w:rPr>
        <w:t>Demonstrate a personal commitment to continuous self development and service improvement.</w:t>
      </w:r>
    </w:p>
    <w:p w14:paraId="45FB0818" w14:textId="77777777" w:rsidR="00EE4463" w:rsidRPr="00BC511F" w:rsidRDefault="00EE4463" w:rsidP="00F47EB9">
      <w:pPr>
        <w:rPr>
          <w:rFonts w:ascii="Arial" w:hAnsi="Arial" w:cs="Arial"/>
          <w:color w:val="000000"/>
        </w:rPr>
      </w:pPr>
    </w:p>
    <w:p w14:paraId="750A312A" w14:textId="77777777" w:rsidR="00EE4463" w:rsidRPr="00BC511F" w:rsidRDefault="00EE4463" w:rsidP="00F47EB9">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color w:val="000000"/>
        </w:rPr>
      </w:pPr>
      <w:r w:rsidRPr="00BC511F">
        <w:rPr>
          <w:rFonts w:ascii="Arial" w:hAnsi="Arial" w:cs="Arial"/>
          <w:color w:val="000000"/>
        </w:rPr>
        <w:t>Through personal example, open commitment and clear action, ensure diversity is positively valued, resulting in equal access and treatment in employment, service delivery and communications.</w:t>
      </w:r>
    </w:p>
    <w:p w14:paraId="049F31CB" w14:textId="77777777" w:rsidR="00EE4463" w:rsidRPr="00BC511F" w:rsidRDefault="00EE4463" w:rsidP="00F47EB9">
      <w:pPr>
        <w:rPr>
          <w:rFonts w:ascii="Arial" w:hAnsi="Arial" w:cs="Arial"/>
          <w:b/>
        </w:rPr>
      </w:pPr>
    </w:p>
    <w:p w14:paraId="5CF6F7A0" w14:textId="77777777" w:rsidR="00EE4463" w:rsidRPr="00F92B7D" w:rsidRDefault="00EE4463" w:rsidP="00F47EB9">
      <w:pPr>
        <w:pStyle w:val="BodyText2"/>
        <w:spacing w:after="0" w:line="240" w:lineRule="auto"/>
        <w:rPr>
          <w:rFonts w:ascii="Arial" w:hAnsi="Arial" w:cs="Arial"/>
          <w:b/>
        </w:rPr>
      </w:pPr>
      <w:r w:rsidRPr="00BC511F">
        <w:rPr>
          <w:rFonts w:ascii="Arial" w:hAnsi="Arial" w:cs="Arial"/>
          <w:b/>
        </w:rPr>
        <w:t>Where the role holder is disabled, every effort will be made to supply all necessary aids, adaptations or equip</w:t>
      </w:r>
      <w:r w:rsidRPr="00F92B7D">
        <w:rPr>
          <w:rFonts w:ascii="Arial" w:hAnsi="Arial" w:cs="Arial"/>
          <w:b/>
        </w:rPr>
        <w:t>ment to allow them to carry out all the duties of the role.  If, however, a certain task proves to be unachievable, job redesign will be fully considered.</w:t>
      </w:r>
    </w:p>
    <w:p w14:paraId="53128261" w14:textId="77777777" w:rsidR="00EE4463" w:rsidRDefault="00EE4463" w:rsidP="00F92B7D">
      <w:pPr>
        <w:jc w:val="both"/>
        <w:rPr>
          <w:rFonts w:ascii="Arial" w:hAnsi="Arial" w:cs="Arial"/>
        </w:rPr>
      </w:pPr>
    </w:p>
    <w:p w14:paraId="62486C05" w14:textId="77777777" w:rsidR="00833118" w:rsidRDefault="00833118" w:rsidP="001E13E2">
      <w:pPr>
        <w:rPr>
          <w:rFonts w:ascii="Arial" w:hAnsi="Arial" w:cs="Arial"/>
          <w:b/>
        </w:rPr>
      </w:pPr>
    </w:p>
    <w:p w14:paraId="130A2F72" w14:textId="77777777" w:rsidR="006C6489" w:rsidRDefault="00DC6059" w:rsidP="006753C1">
      <w:pPr>
        <w:rPr>
          <w:rFonts w:ascii="Arial" w:hAnsi="Arial" w:cs="Arial"/>
          <w:b/>
        </w:rPr>
      </w:pPr>
      <w:r>
        <w:rPr>
          <w:rFonts w:ascii="Arial" w:hAnsi="Arial" w:cs="Arial"/>
          <w:b/>
        </w:rPr>
        <w:br w:type="page"/>
      </w:r>
      <w:r>
        <w:rPr>
          <w:rFonts w:ascii="Arial" w:hAnsi="Arial" w:cs="Arial"/>
          <w:b/>
        </w:rPr>
        <w:lastRenderedPageBreak/>
        <w:t>Role Portfolio</w:t>
      </w:r>
      <w:r w:rsidR="00332F4F">
        <w:rPr>
          <w:rFonts w:ascii="Arial" w:hAnsi="Arial" w:cs="Arial"/>
          <w:b/>
        </w:rPr>
        <w:t>:</w:t>
      </w:r>
    </w:p>
    <w:p w14:paraId="6AA75CE2" w14:textId="77777777" w:rsidR="006C6489" w:rsidRDefault="006C6489" w:rsidP="006753C1">
      <w:pPr>
        <w:rPr>
          <w:rFonts w:ascii="Arial" w:hAnsi="Arial" w:cs="Arial"/>
          <w:b/>
        </w:rPr>
      </w:pPr>
    </w:p>
    <w:p w14:paraId="30BCEB64" w14:textId="77777777" w:rsidR="006C6489" w:rsidRPr="00F56935" w:rsidRDefault="006C6489" w:rsidP="006C6489">
      <w:pPr>
        <w:tabs>
          <w:tab w:val="left" w:pos="6642"/>
        </w:tabs>
        <w:rPr>
          <w:rFonts w:ascii="Arial" w:hAnsi="Arial" w:cs="Arial"/>
          <w:b/>
          <w:bCs/>
        </w:rPr>
      </w:pPr>
      <w:r w:rsidRPr="00F56935">
        <w:rPr>
          <w:rFonts w:ascii="Arial" w:hAnsi="Arial" w:cs="Arial"/>
          <w:b/>
          <w:bCs/>
        </w:rPr>
        <w:t xml:space="preserve">Service Operations - Information, Communication &amp; Technology (ICT) </w:t>
      </w:r>
    </w:p>
    <w:p w14:paraId="2FE0E28E" w14:textId="7612225B" w:rsidR="006C6489" w:rsidRPr="00F56935" w:rsidRDefault="006C6489" w:rsidP="006C6489">
      <w:pPr>
        <w:tabs>
          <w:tab w:val="left" w:pos="6642"/>
        </w:tabs>
        <w:rPr>
          <w:rFonts w:ascii="Arial" w:hAnsi="Arial" w:cs="Arial"/>
        </w:rPr>
      </w:pPr>
      <w:r w:rsidRPr="00F56935">
        <w:rPr>
          <w:rFonts w:ascii="Arial" w:hAnsi="Arial" w:cs="Arial"/>
        </w:rPr>
        <w:t xml:space="preserve">We manage the network, computers and systems that support internal and external Council services. We also provide strategic direction for technology development and ICT Project Management. The ICT Service supports over 9000 users of PCs, laptops and Wyse Citrix terminals across Manchester City Council network and remotely. </w:t>
      </w:r>
    </w:p>
    <w:p w14:paraId="40791CF0" w14:textId="77777777" w:rsidR="006C6489" w:rsidRPr="00F56935" w:rsidRDefault="006C6489" w:rsidP="006C6489">
      <w:pPr>
        <w:tabs>
          <w:tab w:val="left" w:pos="6642"/>
        </w:tabs>
      </w:pPr>
    </w:p>
    <w:p w14:paraId="14E99A37" w14:textId="22AFCE6C" w:rsidR="006C6489" w:rsidRPr="00F56935" w:rsidRDefault="006C6489" w:rsidP="006C6489">
      <w:pPr>
        <w:tabs>
          <w:tab w:val="left" w:pos="6642"/>
        </w:tabs>
        <w:rPr>
          <w:rFonts w:ascii="Arial" w:hAnsi="Arial" w:cs="Arial"/>
          <w:bCs/>
        </w:rPr>
      </w:pPr>
      <w:r w:rsidRPr="00F56935">
        <w:rPr>
          <w:rFonts w:ascii="Arial" w:hAnsi="Arial" w:cs="Arial"/>
          <w:bCs/>
        </w:rPr>
        <w:t>The ma</w:t>
      </w:r>
      <w:r w:rsidRPr="00F56935">
        <w:rPr>
          <w:rFonts w:ascii="Arial" w:hAnsi="Arial" w:cs="Arial"/>
          <w:bCs/>
          <w:lang w:eastAsia="ja-JP"/>
        </w:rPr>
        <w:t>in purpose of the Senior Applications Officer role is to</w:t>
      </w:r>
      <w:r w:rsidRPr="00F56935">
        <w:rPr>
          <w:rFonts w:ascii="Arial" w:hAnsi="Arial" w:cs="Arial"/>
          <w:bCs/>
        </w:rPr>
        <w:t xml:space="preserve"> provide application support, configuration management and change implementation for applications and in particular QL Housing Management System, associated interfaces and mobile working software, delivering changes to QL and creat</w:t>
      </w:r>
      <w:r w:rsidR="00527213" w:rsidRPr="00F56935">
        <w:rPr>
          <w:rFonts w:ascii="Arial" w:hAnsi="Arial" w:cs="Arial"/>
          <w:bCs/>
        </w:rPr>
        <w:t xml:space="preserve">ing </w:t>
      </w:r>
      <w:r w:rsidRPr="00F56935">
        <w:rPr>
          <w:rFonts w:ascii="Arial" w:hAnsi="Arial" w:cs="Arial"/>
          <w:bCs/>
        </w:rPr>
        <w:t xml:space="preserve">reports which enable business efficiencies and transformation. </w:t>
      </w:r>
    </w:p>
    <w:p w14:paraId="445AE76B" w14:textId="0A809C9A" w:rsidR="006C6489" w:rsidRPr="00F56935" w:rsidRDefault="006C6489" w:rsidP="006C6489">
      <w:pPr>
        <w:tabs>
          <w:tab w:val="left" w:pos="6642"/>
        </w:tabs>
        <w:rPr>
          <w:rFonts w:ascii="Arial" w:hAnsi="Arial" w:cs="Arial"/>
          <w:bCs/>
        </w:rPr>
      </w:pPr>
    </w:p>
    <w:p w14:paraId="0304767F" w14:textId="0A16E399" w:rsidR="006C6489" w:rsidRPr="00F56935" w:rsidRDefault="006C6489" w:rsidP="006C6489">
      <w:pPr>
        <w:tabs>
          <w:tab w:val="left" w:pos="6642"/>
        </w:tabs>
        <w:rPr>
          <w:rFonts w:ascii="Arial" w:hAnsi="Arial" w:cs="Arial"/>
          <w:bCs/>
        </w:rPr>
      </w:pPr>
      <w:r w:rsidRPr="00F56935">
        <w:rPr>
          <w:rFonts w:ascii="Arial" w:hAnsi="Arial" w:cs="Arial"/>
          <w:bCs/>
        </w:rPr>
        <w:t>Work closely with ICT team to proactively look for QL related business and technical improvements that contribute to the development of annual efficiency and improvement plan</w:t>
      </w:r>
    </w:p>
    <w:p w14:paraId="618C54B9" w14:textId="77777777" w:rsidR="006C6489" w:rsidRPr="00BA5AAA" w:rsidRDefault="006C6489" w:rsidP="006C6489">
      <w:pPr>
        <w:tabs>
          <w:tab w:val="left" w:pos="6642"/>
        </w:tabs>
        <w:rPr>
          <w:rFonts w:ascii="Arial" w:hAnsi="Arial" w:cs="Arial"/>
          <w:bCs/>
          <w:sz w:val="23"/>
          <w:szCs w:val="23"/>
        </w:rPr>
      </w:pPr>
    </w:p>
    <w:p w14:paraId="48828389" w14:textId="47949AF3" w:rsidR="006C6489" w:rsidRPr="00BA5AAA" w:rsidRDefault="006C6489" w:rsidP="006C6489">
      <w:pPr>
        <w:pStyle w:val="ListParagraph"/>
        <w:numPr>
          <w:ilvl w:val="0"/>
          <w:numId w:val="15"/>
        </w:numPr>
        <w:rPr>
          <w:rFonts w:ascii="Arial" w:hAnsi="Arial" w:cs="Arial"/>
          <w:sz w:val="23"/>
          <w:szCs w:val="23"/>
        </w:rPr>
      </w:pPr>
      <w:r w:rsidRPr="00BA5AAA">
        <w:rPr>
          <w:rFonts w:ascii="Arial" w:hAnsi="Arial" w:cs="Arial"/>
          <w:sz w:val="23"/>
          <w:szCs w:val="23"/>
        </w:rPr>
        <w:t>To provide a technically focused ICT application support and configuration service for QL, QL interfaces</w:t>
      </w:r>
      <w:r w:rsidR="00BD51E2">
        <w:rPr>
          <w:rFonts w:ascii="Arial" w:hAnsi="Arial" w:cs="Arial"/>
          <w:sz w:val="23"/>
          <w:szCs w:val="23"/>
        </w:rPr>
        <w:t xml:space="preserve">, </w:t>
      </w:r>
      <w:r w:rsidRPr="00BA5AAA">
        <w:rPr>
          <w:rFonts w:ascii="Arial" w:hAnsi="Arial" w:cs="Arial"/>
          <w:sz w:val="23"/>
          <w:szCs w:val="23"/>
        </w:rPr>
        <w:t>mobile working</w:t>
      </w:r>
      <w:r w:rsidR="00BD51E2">
        <w:rPr>
          <w:rFonts w:ascii="Arial" w:hAnsi="Arial" w:cs="Arial"/>
          <w:sz w:val="23"/>
          <w:szCs w:val="23"/>
        </w:rPr>
        <w:t xml:space="preserve"> and contingency planning.</w:t>
      </w:r>
    </w:p>
    <w:p w14:paraId="2EE986D5" w14:textId="79436DDB" w:rsidR="006C6489" w:rsidRDefault="006C6489" w:rsidP="009A09E8">
      <w:pPr>
        <w:numPr>
          <w:ilvl w:val="0"/>
          <w:numId w:val="15"/>
        </w:numPr>
        <w:tabs>
          <w:tab w:val="left" w:pos="709"/>
        </w:tabs>
        <w:rPr>
          <w:rFonts w:ascii="Arial" w:hAnsi="Arial" w:cs="Arial"/>
          <w:sz w:val="23"/>
          <w:szCs w:val="23"/>
          <w:lang w:eastAsia="ja-JP"/>
        </w:rPr>
      </w:pPr>
      <w:r w:rsidRPr="009A09E8">
        <w:rPr>
          <w:rFonts w:ascii="Arial" w:hAnsi="Arial" w:cs="Arial"/>
          <w:sz w:val="23"/>
          <w:szCs w:val="23"/>
          <w:lang w:eastAsia="ja-JP"/>
        </w:rPr>
        <w:t>Incident resolution covering</w:t>
      </w:r>
      <w:r w:rsidR="009A09E8" w:rsidRPr="009A09E8">
        <w:rPr>
          <w:rFonts w:ascii="Arial" w:hAnsi="Arial" w:cs="Arial"/>
          <w:sz w:val="23"/>
          <w:szCs w:val="23"/>
          <w:lang w:eastAsia="ja-JP"/>
        </w:rPr>
        <w:t xml:space="preserve"> all faults internal or external, </w:t>
      </w:r>
      <w:r w:rsidR="009A09E8">
        <w:rPr>
          <w:rFonts w:ascii="Arial" w:hAnsi="Arial" w:cs="Arial"/>
          <w:sz w:val="23"/>
          <w:szCs w:val="23"/>
          <w:lang w:eastAsia="ja-JP"/>
        </w:rPr>
        <w:t>p</w:t>
      </w:r>
      <w:r w:rsidRPr="009A09E8">
        <w:rPr>
          <w:rFonts w:ascii="Arial" w:hAnsi="Arial" w:cs="Arial"/>
          <w:sz w:val="23"/>
          <w:szCs w:val="23"/>
          <w:lang w:eastAsia="ja-JP"/>
        </w:rPr>
        <w:t>roactively identifying commonly occurring faults, identifying root causes and implementing fixes.</w:t>
      </w:r>
    </w:p>
    <w:p w14:paraId="1D5CAC97" w14:textId="4A31F08F" w:rsidR="009A09E8" w:rsidRPr="009A09E8" w:rsidRDefault="006C6489" w:rsidP="009A09E8">
      <w:pPr>
        <w:numPr>
          <w:ilvl w:val="0"/>
          <w:numId w:val="15"/>
        </w:numPr>
        <w:tabs>
          <w:tab w:val="left" w:pos="709"/>
        </w:tabs>
        <w:rPr>
          <w:rFonts w:ascii="Arial" w:hAnsi="Arial" w:cs="Arial"/>
          <w:sz w:val="23"/>
          <w:szCs w:val="23"/>
          <w:lang w:eastAsia="ja-JP"/>
        </w:rPr>
      </w:pPr>
      <w:r w:rsidRPr="009A09E8">
        <w:rPr>
          <w:rFonts w:ascii="Arial" w:hAnsi="Arial" w:cs="Arial"/>
          <w:sz w:val="23"/>
          <w:szCs w:val="23"/>
          <w:lang w:eastAsia="ja-JP"/>
        </w:rPr>
        <w:t>Support the process of business change and efficiency by</w:t>
      </w:r>
      <w:r w:rsidR="009A09E8">
        <w:rPr>
          <w:rFonts w:ascii="Arial" w:hAnsi="Arial" w:cs="Arial"/>
          <w:sz w:val="23"/>
          <w:szCs w:val="23"/>
          <w:lang w:eastAsia="ja-JP"/>
        </w:rPr>
        <w:t xml:space="preserve"> identifying</w:t>
      </w:r>
      <w:r w:rsidR="009A09E8" w:rsidRPr="009A09E8">
        <w:rPr>
          <w:rFonts w:ascii="Arial" w:hAnsi="Arial" w:cs="Arial"/>
          <w:sz w:val="23"/>
          <w:szCs w:val="23"/>
          <w:lang w:eastAsia="ja-JP"/>
        </w:rPr>
        <w:t xml:space="preserve"> specify technical solutions to meet </w:t>
      </w:r>
      <w:r w:rsidR="009A09E8">
        <w:rPr>
          <w:rFonts w:ascii="Arial" w:hAnsi="Arial" w:cs="Arial"/>
          <w:sz w:val="23"/>
          <w:szCs w:val="23"/>
          <w:lang w:eastAsia="ja-JP"/>
        </w:rPr>
        <w:t xml:space="preserve">such changes and the development of </w:t>
      </w:r>
      <w:r w:rsidR="009A09E8" w:rsidRPr="009A09E8">
        <w:rPr>
          <w:rFonts w:ascii="Arial" w:hAnsi="Arial" w:cs="Arial"/>
          <w:sz w:val="23"/>
          <w:szCs w:val="23"/>
          <w:lang w:eastAsia="ja-JP"/>
        </w:rPr>
        <w:t>implementation plans</w:t>
      </w:r>
    </w:p>
    <w:p w14:paraId="0ED3296F" w14:textId="676F1BDE" w:rsidR="006C6489" w:rsidRPr="00BA5AAA" w:rsidRDefault="006C6489" w:rsidP="006C6489">
      <w:pPr>
        <w:pStyle w:val="ListParagraph"/>
        <w:numPr>
          <w:ilvl w:val="0"/>
          <w:numId w:val="15"/>
        </w:numPr>
        <w:rPr>
          <w:rFonts w:ascii="Arial" w:hAnsi="Arial" w:cs="Arial"/>
          <w:sz w:val="23"/>
          <w:szCs w:val="23"/>
          <w:lang w:eastAsia="ja-JP"/>
        </w:rPr>
      </w:pPr>
      <w:r w:rsidRPr="00BA5AAA">
        <w:rPr>
          <w:rFonts w:ascii="Arial" w:hAnsi="Arial" w:cs="Arial"/>
          <w:sz w:val="23"/>
          <w:szCs w:val="23"/>
          <w:lang w:eastAsia="ja-JP"/>
        </w:rPr>
        <w:t xml:space="preserve">Provision of a reporting service for QL </w:t>
      </w:r>
      <w:r w:rsidR="009A09E8">
        <w:rPr>
          <w:rFonts w:ascii="Arial" w:hAnsi="Arial" w:cs="Arial"/>
          <w:sz w:val="23"/>
          <w:szCs w:val="23"/>
          <w:lang w:eastAsia="ja-JP"/>
        </w:rPr>
        <w:t>and other applications</w:t>
      </w:r>
    </w:p>
    <w:p w14:paraId="0AD53B85" w14:textId="670350C9" w:rsidR="006C6489" w:rsidRPr="00BA5AAA" w:rsidRDefault="006C6489" w:rsidP="006C6489">
      <w:pPr>
        <w:pStyle w:val="ListParagraph"/>
        <w:numPr>
          <w:ilvl w:val="0"/>
          <w:numId w:val="16"/>
        </w:numPr>
        <w:rPr>
          <w:rFonts w:ascii="Arial" w:hAnsi="Arial" w:cs="Arial"/>
          <w:i/>
          <w:sz w:val="23"/>
          <w:szCs w:val="23"/>
        </w:rPr>
      </w:pPr>
      <w:r w:rsidRPr="00BA5AAA">
        <w:rPr>
          <w:rFonts w:ascii="Arial" w:hAnsi="Arial" w:cs="Arial"/>
          <w:sz w:val="23"/>
          <w:szCs w:val="23"/>
        </w:rPr>
        <w:t>Provision of training to other members of the ICT team</w:t>
      </w:r>
    </w:p>
    <w:p w14:paraId="30CEEFBD" w14:textId="5FB84C06" w:rsidR="006C6489" w:rsidRDefault="006C6489" w:rsidP="006753C1">
      <w:pPr>
        <w:rPr>
          <w:rFonts w:ascii="Arial" w:hAnsi="Arial" w:cs="Arial"/>
          <w:b/>
        </w:rPr>
      </w:pPr>
    </w:p>
    <w:p w14:paraId="7EFFA960" w14:textId="77777777" w:rsidR="006C6489" w:rsidRDefault="006C6489" w:rsidP="006753C1">
      <w:pPr>
        <w:rPr>
          <w:rFonts w:ascii="Arial" w:hAnsi="Arial" w:cs="Arial"/>
          <w:b/>
        </w:rPr>
      </w:pPr>
    </w:p>
    <w:p w14:paraId="1FB00C53" w14:textId="0DCFFBE8" w:rsidR="006753C1" w:rsidRPr="004E6775" w:rsidRDefault="006D0E79" w:rsidP="006753C1">
      <w:pPr>
        <w:rPr>
          <w:rFonts w:ascii="Arial" w:hAnsi="Arial" w:cs="Arial"/>
          <w:b/>
          <w:u w:val="single"/>
        </w:rPr>
      </w:pPr>
      <w:r w:rsidRPr="001E13E2">
        <w:rPr>
          <w:rFonts w:ascii="Arial" w:hAnsi="Arial" w:cs="Arial"/>
          <w:b/>
        </w:rPr>
        <w:br w:type="page"/>
      </w:r>
      <w:r w:rsidR="006753C1" w:rsidRPr="001E13E2">
        <w:rPr>
          <w:rFonts w:ascii="Arial" w:hAnsi="Arial" w:cs="Arial"/>
          <w:b/>
          <w:u w:val="single"/>
        </w:rPr>
        <w:lastRenderedPageBreak/>
        <w:t xml:space="preserve">Key </w:t>
      </w:r>
      <w:r w:rsidR="006753C1">
        <w:rPr>
          <w:rFonts w:ascii="Arial" w:hAnsi="Arial" w:cs="Arial"/>
          <w:b/>
          <w:u w:val="single"/>
        </w:rPr>
        <w:t>Behaviours, Skills</w:t>
      </w:r>
      <w:r w:rsidR="006753C1" w:rsidRPr="001E13E2">
        <w:rPr>
          <w:rFonts w:ascii="Arial" w:hAnsi="Arial" w:cs="Arial"/>
          <w:b/>
          <w:u w:val="single"/>
        </w:rPr>
        <w:t xml:space="preserve"> and Technical Requirements</w:t>
      </w:r>
    </w:p>
    <w:p w14:paraId="4101652C" w14:textId="77777777" w:rsidR="006753C1" w:rsidRPr="004E6775" w:rsidRDefault="006753C1" w:rsidP="006753C1">
      <w:pPr>
        <w:rPr>
          <w:rFonts w:ascii="Arial" w:hAnsi="Arial" w:cs="Arial"/>
        </w:rPr>
      </w:pPr>
    </w:p>
    <w:p w14:paraId="01BBBB69" w14:textId="77777777" w:rsidR="006753C1" w:rsidRPr="001E13E2" w:rsidRDefault="006753C1" w:rsidP="006753C1">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01FDE45D" w14:textId="77777777" w:rsidR="006753C1" w:rsidRPr="00650D3E" w:rsidRDefault="006753C1" w:rsidP="006753C1">
      <w:pPr>
        <w:numPr>
          <w:ilvl w:val="0"/>
          <w:numId w:val="14"/>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54537C06" w14:textId="77777777" w:rsidR="006753C1" w:rsidRDefault="006753C1" w:rsidP="006753C1">
      <w:pPr>
        <w:widowControl w:val="0"/>
        <w:numPr>
          <w:ilvl w:val="0"/>
          <w:numId w:val="14"/>
        </w:numPr>
        <w:contextualSpacing/>
      </w:pPr>
      <w:r>
        <w:rPr>
          <w:rFonts w:ascii="Arial" w:eastAsia="Arial" w:hAnsi="Arial" w:cs="Arial"/>
        </w:rPr>
        <w:t xml:space="preserve">We take time to listen and understand </w:t>
      </w:r>
    </w:p>
    <w:p w14:paraId="16E2C849" w14:textId="77777777" w:rsidR="006753C1" w:rsidRDefault="006753C1" w:rsidP="006753C1">
      <w:pPr>
        <w:widowControl w:val="0"/>
        <w:numPr>
          <w:ilvl w:val="0"/>
          <w:numId w:val="14"/>
        </w:numPr>
        <w:contextualSpacing/>
      </w:pPr>
      <w:r>
        <w:rPr>
          <w:rFonts w:ascii="Arial" w:eastAsia="Arial" w:hAnsi="Arial" w:cs="Arial"/>
        </w:rPr>
        <w:t xml:space="preserve">We ‘own it’ and we’re not afraid to try new things  </w:t>
      </w:r>
    </w:p>
    <w:p w14:paraId="4E5BC014" w14:textId="53821DA8" w:rsidR="006753C1" w:rsidRPr="00527213" w:rsidRDefault="006753C1" w:rsidP="006753C1">
      <w:pPr>
        <w:widowControl w:val="0"/>
        <w:numPr>
          <w:ilvl w:val="0"/>
          <w:numId w:val="14"/>
        </w:numPr>
        <w:contextualSpacing/>
      </w:pPr>
      <w:r>
        <w:rPr>
          <w:rFonts w:ascii="Arial" w:eastAsia="Arial" w:hAnsi="Arial" w:cs="Arial"/>
        </w:rPr>
        <w:t>We work together and trust each other</w:t>
      </w:r>
    </w:p>
    <w:p w14:paraId="29D6B04F" w14:textId="19C0F794" w:rsidR="00E923D0" w:rsidRPr="001E13E2" w:rsidRDefault="00E923D0" w:rsidP="006753C1">
      <w:pPr>
        <w:rPr>
          <w:rFonts w:ascii="Arial" w:hAnsi="Arial" w:cs="Arial"/>
        </w:rPr>
      </w:pPr>
    </w:p>
    <w:p w14:paraId="0F8A2126" w14:textId="77777777" w:rsidR="00E923D0" w:rsidRPr="001E13E2" w:rsidRDefault="00E923D0"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w:t>
      </w:r>
      <w:r w:rsidR="0094666E">
        <w:rPr>
          <w:rFonts w:ascii="Arial" w:hAnsi="Arial" w:cs="Arial"/>
          <w:b/>
        </w:rPr>
        <w:t xml:space="preserve">ic </w:t>
      </w:r>
      <w:r w:rsidRPr="001E13E2">
        <w:rPr>
          <w:rFonts w:ascii="Arial" w:hAnsi="Arial" w:cs="Arial"/>
          <w:b/>
        </w:rPr>
        <w:t>Skills</w:t>
      </w:r>
    </w:p>
    <w:p w14:paraId="4B99056E" w14:textId="77777777" w:rsidR="00E923D0" w:rsidRPr="001E13E2" w:rsidRDefault="00E923D0" w:rsidP="001E13E2">
      <w:pPr>
        <w:rPr>
          <w:rFonts w:ascii="Arial" w:hAnsi="Arial" w:cs="Arial"/>
        </w:rPr>
      </w:pPr>
    </w:p>
    <w:p w14:paraId="486E5328" w14:textId="4AABEC10" w:rsidR="00527213" w:rsidRDefault="00527213" w:rsidP="00527213">
      <w:pPr>
        <w:ind w:left="360"/>
        <w:rPr>
          <w:rFonts w:ascii="Arial" w:hAnsi="Arial" w:cs="Arial"/>
          <w:b/>
        </w:rPr>
      </w:pPr>
      <w:r w:rsidRPr="00527213">
        <w:rPr>
          <w:rFonts w:ascii="Arial" w:hAnsi="Arial" w:cs="Arial"/>
          <w:b/>
        </w:rPr>
        <w:t>Communication Skills</w:t>
      </w:r>
    </w:p>
    <w:p w14:paraId="030D7748" w14:textId="77777777" w:rsidR="00527213" w:rsidRPr="00527213" w:rsidRDefault="00527213" w:rsidP="00527213">
      <w:pPr>
        <w:numPr>
          <w:ilvl w:val="0"/>
          <w:numId w:val="19"/>
        </w:numPr>
        <w:rPr>
          <w:rFonts w:ascii="Arial" w:hAnsi="Arial" w:cs="Arial"/>
          <w:bCs/>
        </w:rPr>
      </w:pPr>
      <w:r w:rsidRPr="00527213">
        <w:rPr>
          <w:rFonts w:ascii="Arial" w:hAnsi="Arial" w:cs="Arial"/>
          <w:bCs/>
        </w:rPr>
        <w:t xml:space="preserve">Is able to effectively transfer key and complex information to all levels of staff, adapting the style of communication as necessary and ensuring that this information is understood. </w:t>
      </w:r>
    </w:p>
    <w:p w14:paraId="256B9821" w14:textId="611C8A7F" w:rsidR="00527213" w:rsidRPr="00527213" w:rsidRDefault="00527213" w:rsidP="00527213">
      <w:pPr>
        <w:numPr>
          <w:ilvl w:val="0"/>
          <w:numId w:val="19"/>
        </w:numPr>
        <w:rPr>
          <w:rFonts w:ascii="Arial" w:hAnsi="Arial" w:cs="Arial"/>
          <w:bCs/>
        </w:rPr>
      </w:pPr>
      <w:r w:rsidRPr="00527213">
        <w:rPr>
          <w:rFonts w:ascii="Arial" w:hAnsi="Arial" w:cs="Arial"/>
          <w:bCs/>
        </w:rPr>
        <w:t xml:space="preserve">Writes convincingly and clearly, succinctly and correctly, avoids the unnecessary use of jargon or complicated language; writes in a well structured and logical way and structures information to meet the needs and understanding of the intended audience. </w:t>
      </w:r>
    </w:p>
    <w:p w14:paraId="5F30588A" w14:textId="42EED8A7" w:rsidR="00527213" w:rsidRDefault="00527213" w:rsidP="00527213">
      <w:pPr>
        <w:ind w:left="360"/>
        <w:rPr>
          <w:rFonts w:ascii="Arial" w:hAnsi="Arial" w:cs="Arial"/>
          <w:b/>
        </w:rPr>
      </w:pPr>
      <w:r w:rsidRPr="00527213">
        <w:rPr>
          <w:rFonts w:ascii="Arial" w:hAnsi="Arial" w:cs="Arial"/>
          <w:b/>
        </w:rPr>
        <w:t>Analytical Skills</w:t>
      </w:r>
    </w:p>
    <w:p w14:paraId="491C2CFB" w14:textId="77777777" w:rsidR="00527213" w:rsidRPr="00527213" w:rsidRDefault="00527213" w:rsidP="00527213">
      <w:pPr>
        <w:numPr>
          <w:ilvl w:val="0"/>
          <w:numId w:val="20"/>
        </w:numPr>
        <w:rPr>
          <w:rFonts w:ascii="Arial" w:hAnsi="Arial" w:cs="Arial"/>
          <w:bCs/>
        </w:rPr>
      </w:pPr>
      <w:r w:rsidRPr="00527213">
        <w:rPr>
          <w:rFonts w:ascii="Arial" w:hAnsi="Arial" w:cs="Arial"/>
          <w:bCs/>
        </w:rPr>
        <w:t>Skills to analyse a wide range of data and other sources of information to break them down into component parts, patterns and relationships</w:t>
      </w:r>
    </w:p>
    <w:p w14:paraId="7C782184" w14:textId="77777777" w:rsidR="00527213" w:rsidRPr="00527213" w:rsidRDefault="00527213" w:rsidP="00527213">
      <w:pPr>
        <w:numPr>
          <w:ilvl w:val="0"/>
          <w:numId w:val="20"/>
        </w:numPr>
        <w:rPr>
          <w:rFonts w:ascii="Arial" w:hAnsi="Arial" w:cs="Arial"/>
          <w:bCs/>
        </w:rPr>
      </w:pPr>
      <w:r w:rsidRPr="00527213">
        <w:rPr>
          <w:rFonts w:ascii="Arial" w:hAnsi="Arial" w:cs="Arial"/>
          <w:bCs/>
        </w:rPr>
        <w:t xml:space="preserve">Probes for further understanding of problems and makes rational judgements from the available information and analysis demonstrating and understanding of how one issue may be part of a much larger system/issue. </w:t>
      </w:r>
    </w:p>
    <w:p w14:paraId="4240E360" w14:textId="77777777" w:rsidR="00527213" w:rsidRPr="00527213" w:rsidRDefault="00527213" w:rsidP="00527213">
      <w:pPr>
        <w:numPr>
          <w:ilvl w:val="0"/>
          <w:numId w:val="20"/>
        </w:numPr>
        <w:rPr>
          <w:rFonts w:ascii="Arial" w:hAnsi="Arial" w:cs="Arial"/>
          <w:bCs/>
        </w:rPr>
      </w:pPr>
      <w:r w:rsidRPr="00527213">
        <w:rPr>
          <w:rFonts w:ascii="Arial" w:hAnsi="Arial" w:cs="Arial"/>
          <w:bCs/>
        </w:rPr>
        <w:t xml:space="preserve">Ability to absorb, understand and quickly assimilate complex information and concepts and compare information from a number of different sources. </w:t>
      </w:r>
    </w:p>
    <w:p w14:paraId="33CFE526" w14:textId="5C158FF7" w:rsidR="00527213" w:rsidRPr="00527213" w:rsidRDefault="00527213" w:rsidP="00527213">
      <w:pPr>
        <w:numPr>
          <w:ilvl w:val="0"/>
          <w:numId w:val="20"/>
        </w:numPr>
        <w:rPr>
          <w:rFonts w:ascii="Arial" w:hAnsi="Arial" w:cs="Arial"/>
          <w:bCs/>
        </w:rPr>
      </w:pPr>
      <w:r w:rsidRPr="00527213">
        <w:rPr>
          <w:rFonts w:ascii="Arial" w:hAnsi="Arial" w:cs="Arial"/>
          <w:bCs/>
        </w:rPr>
        <w:t>Ability to identify and assess risk informing decision making.</w:t>
      </w:r>
    </w:p>
    <w:p w14:paraId="0DFF26A1" w14:textId="77777777" w:rsidR="00527213" w:rsidRDefault="00527213" w:rsidP="00527213">
      <w:pPr>
        <w:ind w:left="360"/>
        <w:rPr>
          <w:rFonts w:ascii="Arial" w:hAnsi="Arial" w:cs="Arial"/>
          <w:b/>
        </w:rPr>
      </w:pPr>
      <w:r w:rsidRPr="00527213">
        <w:rPr>
          <w:rFonts w:ascii="Arial" w:hAnsi="Arial" w:cs="Arial"/>
          <w:b/>
        </w:rPr>
        <w:t>Planning and Organising</w:t>
      </w:r>
    </w:p>
    <w:p w14:paraId="0FC03352" w14:textId="77777777" w:rsidR="00527213" w:rsidRPr="00527213" w:rsidRDefault="00527213" w:rsidP="00527213">
      <w:pPr>
        <w:numPr>
          <w:ilvl w:val="0"/>
          <w:numId w:val="21"/>
        </w:numPr>
        <w:rPr>
          <w:rFonts w:ascii="Arial" w:hAnsi="Arial" w:cs="Arial"/>
          <w:bCs/>
        </w:rPr>
      </w:pPr>
      <w:r w:rsidRPr="00527213">
        <w:rPr>
          <w:rFonts w:ascii="Arial" w:hAnsi="Arial" w:cs="Arial"/>
          <w:bCs/>
        </w:rPr>
        <w:t xml:space="preserve">Excellent time management skills, creating own work schedules, prioritising, preparing in advance and setting realistic timescales for own self and others. </w:t>
      </w:r>
    </w:p>
    <w:p w14:paraId="64215B69" w14:textId="77A44941" w:rsidR="00527213" w:rsidRPr="00527213" w:rsidRDefault="00527213" w:rsidP="00527213">
      <w:pPr>
        <w:numPr>
          <w:ilvl w:val="0"/>
          <w:numId w:val="21"/>
        </w:numPr>
        <w:rPr>
          <w:rFonts w:ascii="Arial" w:hAnsi="Arial" w:cs="Arial"/>
          <w:bCs/>
        </w:rPr>
      </w:pPr>
      <w:r w:rsidRPr="00527213">
        <w:rPr>
          <w:rFonts w:ascii="Arial" w:hAnsi="Arial" w:cs="Arial"/>
          <w:bCs/>
        </w:rPr>
        <w:t xml:space="preserve">Has the ability to visualise a sequence of actions needed to achieve a specific goal and how to estimate the resources required. </w:t>
      </w:r>
    </w:p>
    <w:p w14:paraId="4A26ECEB" w14:textId="77777777" w:rsidR="00527213" w:rsidRDefault="00527213" w:rsidP="00527213">
      <w:pPr>
        <w:ind w:left="360"/>
        <w:rPr>
          <w:rFonts w:ascii="Arial" w:hAnsi="Arial" w:cs="Arial"/>
          <w:b/>
        </w:rPr>
      </w:pPr>
      <w:r w:rsidRPr="00527213">
        <w:rPr>
          <w:rFonts w:ascii="Arial" w:hAnsi="Arial" w:cs="Arial"/>
          <w:b/>
        </w:rPr>
        <w:t>Project Management</w:t>
      </w:r>
    </w:p>
    <w:p w14:paraId="5A532505" w14:textId="78E2898E" w:rsidR="00527213" w:rsidRPr="00527213" w:rsidRDefault="00527213" w:rsidP="00527213">
      <w:pPr>
        <w:numPr>
          <w:ilvl w:val="0"/>
          <w:numId w:val="22"/>
        </w:numPr>
        <w:rPr>
          <w:rFonts w:ascii="Arial" w:hAnsi="Arial" w:cs="Arial"/>
          <w:bCs/>
        </w:rPr>
      </w:pPr>
      <w:r w:rsidRPr="00527213">
        <w:rPr>
          <w:rFonts w:ascii="Arial" w:hAnsi="Arial" w:cs="Arial"/>
          <w:bCs/>
        </w:rPr>
        <w:t xml:space="preserve">Ability to manage change control procedures and ensure that project deliverables are completed within budget and timescales. </w:t>
      </w:r>
    </w:p>
    <w:p w14:paraId="64C91BA8" w14:textId="77777777" w:rsidR="00527213" w:rsidRDefault="00527213" w:rsidP="00527213">
      <w:pPr>
        <w:ind w:left="360"/>
        <w:rPr>
          <w:rFonts w:ascii="Arial" w:hAnsi="Arial" w:cs="Arial"/>
          <w:b/>
        </w:rPr>
      </w:pPr>
      <w:r w:rsidRPr="00527213">
        <w:rPr>
          <w:rFonts w:ascii="Arial" w:hAnsi="Arial" w:cs="Arial"/>
          <w:b/>
        </w:rPr>
        <w:t>Problem Solving and Decision Making</w:t>
      </w:r>
    </w:p>
    <w:p w14:paraId="2C597DE1" w14:textId="485EE23B" w:rsidR="00527213" w:rsidRPr="00BD51E2" w:rsidRDefault="00527213" w:rsidP="00BD51E2">
      <w:pPr>
        <w:numPr>
          <w:ilvl w:val="0"/>
          <w:numId w:val="22"/>
        </w:numPr>
        <w:rPr>
          <w:rFonts w:ascii="Arial" w:hAnsi="Arial" w:cs="Arial"/>
          <w:bCs/>
        </w:rPr>
      </w:pPr>
      <w:r w:rsidRPr="00BD51E2">
        <w:rPr>
          <w:rFonts w:ascii="Arial" w:hAnsi="Arial" w:cs="Arial"/>
          <w:bCs/>
        </w:rPr>
        <w:t xml:space="preserve">Ability to analyse situations, diagnose problems, identify the key issues, establish and evaluate alternative courses of action and produce a logical, practical and acceptable solution. Able to research application issues and products. </w:t>
      </w:r>
    </w:p>
    <w:p w14:paraId="673858E4" w14:textId="71D83B40" w:rsidR="00BD51E2" w:rsidRDefault="00527213" w:rsidP="00527213">
      <w:pPr>
        <w:ind w:left="360"/>
        <w:rPr>
          <w:rFonts w:ascii="Arial" w:hAnsi="Arial" w:cs="Arial"/>
          <w:b/>
        </w:rPr>
      </w:pPr>
      <w:r w:rsidRPr="00527213">
        <w:rPr>
          <w:rFonts w:ascii="Arial" w:hAnsi="Arial" w:cs="Arial"/>
          <w:b/>
        </w:rPr>
        <w:t xml:space="preserve">ICT Skills: </w:t>
      </w:r>
    </w:p>
    <w:p w14:paraId="1299C43A" w14:textId="48C3BADB" w:rsidR="00E923D0" w:rsidRDefault="00527213" w:rsidP="00BD51E2">
      <w:pPr>
        <w:numPr>
          <w:ilvl w:val="0"/>
          <w:numId w:val="22"/>
        </w:numPr>
        <w:rPr>
          <w:rFonts w:ascii="Arial" w:hAnsi="Arial" w:cs="Arial"/>
          <w:bCs/>
        </w:rPr>
      </w:pPr>
      <w:r w:rsidRPr="00BD51E2">
        <w:rPr>
          <w:rFonts w:ascii="Arial" w:hAnsi="Arial" w:cs="Arial"/>
          <w:bCs/>
        </w:rPr>
        <w:t>Skills to configure appropriate areas of technical support in</w:t>
      </w:r>
      <w:r w:rsidR="00BD51E2">
        <w:rPr>
          <w:rFonts w:ascii="Arial" w:hAnsi="Arial" w:cs="Arial"/>
          <w:bCs/>
        </w:rPr>
        <w:t xml:space="preserve"> </w:t>
      </w:r>
      <w:r w:rsidRPr="00BD51E2">
        <w:rPr>
          <w:rFonts w:ascii="Arial" w:hAnsi="Arial" w:cs="Arial"/>
          <w:bCs/>
        </w:rPr>
        <w:t>a large organisation. Skills to ensure the availability, integrity and search-</w:t>
      </w:r>
      <w:r w:rsidRPr="00BD51E2">
        <w:rPr>
          <w:rFonts w:ascii="Arial" w:hAnsi="Arial" w:cs="Arial"/>
          <w:bCs/>
        </w:rPr>
        <w:lastRenderedPageBreak/>
        <w:t>ability of information through the application of formal data structures and protection measures.</w:t>
      </w:r>
    </w:p>
    <w:p w14:paraId="56D9100F" w14:textId="77777777" w:rsidR="00BD51E2" w:rsidRPr="00BD51E2" w:rsidRDefault="00BD51E2" w:rsidP="00BD51E2">
      <w:pPr>
        <w:ind w:left="1080"/>
        <w:rPr>
          <w:rFonts w:ascii="Arial" w:hAnsi="Arial" w:cs="Arial"/>
          <w:bCs/>
        </w:rPr>
      </w:pPr>
    </w:p>
    <w:p w14:paraId="3553BA85" w14:textId="77777777" w:rsidR="00E923D0" w:rsidRPr="001E13E2" w:rsidRDefault="006753C1"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Technical R</w:t>
      </w:r>
      <w:r w:rsidR="00E923D0" w:rsidRPr="001E13E2">
        <w:rPr>
          <w:rFonts w:ascii="Arial" w:hAnsi="Arial" w:cs="Arial"/>
          <w:b/>
        </w:rPr>
        <w:t xml:space="preserve">equirements (Role Specific) </w:t>
      </w:r>
    </w:p>
    <w:p w14:paraId="4DDBEF00" w14:textId="77777777" w:rsidR="00E923D0" w:rsidRPr="001E13E2" w:rsidRDefault="00E923D0" w:rsidP="001E13E2">
      <w:pPr>
        <w:rPr>
          <w:rFonts w:ascii="Arial" w:hAnsi="Arial" w:cs="Arial"/>
          <w:b/>
        </w:rPr>
      </w:pPr>
    </w:p>
    <w:p w14:paraId="5619BFA6" w14:textId="77777777" w:rsidR="009A4B43" w:rsidRPr="001015A4" w:rsidRDefault="009A4B43" w:rsidP="009A4B43">
      <w:pPr>
        <w:numPr>
          <w:ilvl w:val="0"/>
          <w:numId w:val="23"/>
        </w:numPr>
        <w:ind w:left="714" w:hanging="357"/>
        <w:rPr>
          <w:rFonts w:ascii="Arial" w:hAnsi="Arial" w:cs="Arial"/>
          <w:sz w:val="23"/>
          <w:szCs w:val="23"/>
        </w:rPr>
      </w:pPr>
      <w:r w:rsidRPr="001015A4">
        <w:rPr>
          <w:rFonts w:ascii="Arial" w:hAnsi="Arial" w:cs="Arial"/>
          <w:sz w:val="23"/>
          <w:szCs w:val="23"/>
        </w:rPr>
        <w:t>SQL database skills, Understanding of the SQL Server product set, SQL scripting</w:t>
      </w:r>
    </w:p>
    <w:p w14:paraId="34DA2251" w14:textId="77777777" w:rsidR="009A4B43" w:rsidRDefault="009A4B43" w:rsidP="009A4B43">
      <w:pPr>
        <w:numPr>
          <w:ilvl w:val="0"/>
          <w:numId w:val="23"/>
        </w:numPr>
        <w:ind w:left="714" w:hanging="357"/>
        <w:rPr>
          <w:rFonts w:ascii="Arial" w:hAnsi="Arial" w:cs="Arial"/>
          <w:sz w:val="23"/>
          <w:szCs w:val="23"/>
        </w:rPr>
      </w:pPr>
      <w:r w:rsidRPr="001015A4">
        <w:rPr>
          <w:rFonts w:ascii="Arial" w:hAnsi="Arial" w:cs="Arial"/>
          <w:sz w:val="23"/>
          <w:szCs w:val="23"/>
        </w:rPr>
        <w:t>Creation and maintenance of reporting structures and reports using MS Reporting Services</w:t>
      </w:r>
    </w:p>
    <w:p w14:paraId="2F633D31" w14:textId="77777777" w:rsidR="009A4B43" w:rsidRDefault="009A4B43" w:rsidP="009A4B43">
      <w:pPr>
        <w:numPr>
          <w:ilvl w:val="0"/>
          <w:numId w:val="23"/>
        </w:numPr>
        <w:ind w:left="714" w:hanging="357"/>
        <w:rPr>
          <w:rFonts w:ascii="Arial" w:hAnsi="Arial" w:cs="Arial"/>
          <w:sz w:val="23"/>
          <w:szCs w:val="23"/>
        </w:rPr>
      </w:pPr>
      <w:r w:rsidRPr="006E0AEA">
        <w:rPr>
          <w:rFonts w:ascii="Arial" w:hAnsi="Arial" w:cs="Arial"/>
          <w:sz w:val="23"/>
          <w:szCs w:val="23"/>
        </w:rPr>
        <w:t>Experience of working with Housing Management Systems</w:t>
      </w:r>
    </w:p>
    <w:p w14:paraId="0D2F4A62" w14:textId="77777777" w:rsidR="009A4B43" w:rsidRPr="006E0AEA" w:rsidRDefault="009A4B43" w:rsidP="009A4B43">
      <w:pPr>
        <w:numPr>
          <w:ilvl w:val="0"/>
          <w:numId w:val="23"/>
        </w:numPr>
        <w:ind w:left="714" w:hanging="357"/>
        <w:rPr>
          <w:rFonts w:ascii="Arial" w:hAnsi="Arial" w:cs="Arial"/>
          <w:sz w:val="23"/>
          <w:szCs w:val="23"/>
        </w:rPr>
      </w:pPr>
      <w:r>
        <w:rPr>
          <w:rFonts w:ascii="Arial" w:hAnsi="Arial" w:cs="Arial"/>
          <w:sz w:val="23"/>
          <w:szCs w:val="23"/>
        </w:rPr>
        <w:t>Knowledge of  Aareon QL Taskcentre</w:t>
      </w:r>
    </w:p>
    <w:p w14:paraId="6A455350" w14:textId="77777777" w:rsidR="009A4B43" w:rsidRPr="001015A4" w:rsidRDefault="009A4B43" w:rsidP="009A4B43">
      <w:pPr>
        <w:numPr>
          <w:ilvl w:val="0"/>
          <w:numId w:val="23"/>
        </w:numPr>
        <w:ind w:left="714" w:hanging="357"/>
        <w:rPr>
          <w:rFonts w:ascii="Arial" w:hAnsi="Arial" w:cs="Arial"/>
          <w:sz w:val="23"/>
          <w:szCs w:val="23"/>
        </w:rPr>
      </w:pPr>
      <w:r w:rsidRPr="001015A4">
        <w:rPr>
          <w:rFonts w:ascii="Arial" w:hAnsi="Arial" w:cs="Arial"/>
          <w:sz w:val="23"/>
          <w:szCs w:val="23"/>
        </w:rPr>
        <w:t xml:space="preserve">Building and maintaining data extracts and loads including the transformation of data </w:t>
      </w:r>
    </w:p>
    <w:p w14:paraId="009A095F" w14:textId="77777777" w:rsidR="009A4B43" w:rsidRPr="001015A4" w:rsidRDefault="009A4B43" w:rsidP="009A4B43">
      <w:pPr>
        <w:numPr>
          <w:ilvl w:val="0"/>
          <w:numId w:val="23"/>
        </w:numPr>
        <w:ind w:left="714" w:hanging="357"/>
        <w:rPr>
          <w:rFonts w:ascii="Arial" w:hAnsi="Arial" w:cs="Arial"/>
          <w:sz w:val="23"/>
          <w:szCs w:val="23"/>
        </w:rPr>
      </w:pPr>
      <w:r w:rsidRPr="001015A4">
        <w:rPr>
          <w:rFonts w:ascii="Arial" w:hAnsi="Arial" w:cs="Arial"/>
          <w:sz w:val="23"/>
          <w:szCs w:val="23"/>
        </w:rPr>
        <w:t>Design and production of ICT requirements and technical documentation</w:t>
      </w:r>
    </w:p>
    <w:p w14:paraId="306624CE" w14:textId="77777777" w:rsidR="009A4B43" w:rsidRPr="001015A4" w:rsidRDefault="009A4B43" w:rsidP="009A4B43">
      <w:pPr>
        <w:numPr>
          <w:ilvl w:val="0"/>
          <w:numId w:val="23"/>
        </w:numPr>
        <w:ind w:left="714" w:hanging="357"/>
        <w:rPr>
          <w:rFonts w:ascii="Arial" w:hAnsi="Arial" w:cs="Arial"/>
          <w:sz w:val="23"/>
          <w:szCs w:val="23"/>
        </w:rPr>
      </w:pPr>
      <w:r w:rsidRPr="001015A4">
        <w:rPr>
          <w:rFonts w:ascii="Arial" w:hAnsi="Arial" w:cs="Arial"/>
          <w:sz w:val="23"/>
          <w:szCs w:val="23"/>
        </w:rPr>
        <w:t>Configuration and support of complex business database applications</w:t>
      </w:r>
    </w:p>
    <w:p w14:paraId="599EBB84" w14:textId="77777777" w:rsidR="009A4B43" w:rsidRPr="001015A4" w:rsidRDefault="009A4B43" w:rsidP="009A4B43">
      <w:pPr>
        <w:numPr>
          <w:ilvl w:val="0"/>
          <w:numId w:val="23"/>
        </w:numPr>
        <w:ind w:left="714" w:hanging="357"/>
        <w:rPr>
          <w:rFonts w:ascii="Arial" w:hAnsi="Arial" w:cs="Arial"/>
          <w:sz w:val="23"/>
          <w:szCs w:val="23"/>
        </w:rPr>
      </w:pPr>
      <w:r w:rsidRPr="001015A4">
        <w:rPr>
          <w:rFonts w:ascii="Arial" w:hAnsi="Arial" w:cs="Arial"/>
          <w:sz w:val="23"/>
          <w:szCs w:val="23"/>
        </w:rPr>
        <w:t>Working within formal change control procedures and version management</w:t>
      </w:r>
    </w:p>
    <w:p w14:paraId="398CA3A3" w14:textId="77777777" w:rsidR="009A4B43" w:rsidRPr="001015A4" w:rsidRDefault="009A4B43" w:rsidP="009A4B43">
      <w:pPr>
        <w:numPr>
          <w:ilvl w:val="0"/>
          <w:numId w:val="23"/>
        </w:numPr>
        <w:ind w:left="714" w:hanging="357"/>
        <w:rPr>
          <w:rFonts w:ascii="Arial" w:hAnsi="Arial" w:cs="Arial"/>
          <w:sz w:val="23"/>
          <w:szCs w:val="23"/>
        </w:rPr>
      </w:pPr>
      <w:r w:rsidRPr="001015A4">
        <w:rPr>
          <w:rFonts w:ascii="Arial" w:hAnsi="Arial" w:cs="Arial"/>
          <w:sz w:val="23"/>
          <w:szCs w:val="23"/>
        </w:rPr>
        <w:t>Extensive project experience, preferably in the context of new systems</w:t>
      </w:r>
    </w:p>
    <w:p w14:paraId="636E7CEE" w14:textId="77777777" w:rsidR="009A4B43" w:rsidRPr="006E0AEA" w:rsidRDefault="009A4B43" w:rsidP="009A4B43">
      <w:pPr>
        <w:numPr>
          <w:ilvl w:val="0"/>
          <w:numId w:val="23"/>
        </w:numPr>
        <w:ind w:left="714" w:hanging="357"/>
        <w:rPr>
          <w:rFonts w:ascii="Arial" w:hAnsi="Arial" w:cs="Arial"/>
          <w:sz w:val="23"/>
          <w:szCs w:val="23"/>
        </w:rPr>
      </w:pPr>
      <w:r w:rsidRPr="006E0AEA">
        <w:rPr>
          <w:rFonts w:ascii="Arial" w:hAnsi="Arial" w:cs="Arial"/>
          <w:sz w:val="23"/>
          <w:szCs w:val="23"/>
        </w:rPr>
        <w:t xml:space="preserve">Experience of configuration and maintenance of mobile working </w:t>
      </w:r>
    </w:p>
    <w:p w14:paraId="3461D779" w14:textId="77777777" w:rsidR="00E923D0" w:rsidRPr="001E13E2" w:rsidRDefault="00E923D0" w:rsidP="001E13E2">
      <w:pPr>
        <w:rPr>
          <w:rFonts w:ascii="Arial" w:hAnsi="Arial" w:cs="Arial"/>
          <w:b/>
        </w:rPr>
      </w:pPr>
    </w:p>
    <w:p w14:paraId="3CF2D8B6" w14:textId="77777777" w:rsidR="00E923D0" w:rsidRPr="001E13E2" w:rsidRDefault="00E923D0" w:rsidP="001E13E2">
      <w:pPr>
        <w:rPr>
          <w:rFonts w:ascii="Arial" w:hAnsi="Arial" w:cs="Arial"/>
          <w:b/>
        </w:rPr>
      </w:pPr>
    </w:p>
    <w:p w14:paraId="0FB78278" w14:textId="77777777" w:rsidR="00E923D0" w:rsidRPr="001E13E2" w:rsidRDefault="00E923D0" w:rsidP="001E13E2">
      <w:pPr>
        <w:rPr>
          <w:rFonts w:ascii="Arial" w:hAnsi="Arial" w:cs="Arial"/>
          <w:b/>
        </w:rPr>
      </w:pPr>
    </w:p>
    <w:p w14:paraId="1FC39945" w14:textId="77777777" w:rsidR="00E923D0" w:rsidRPr="001E13E2" w:rsidRDefault="00E923D0" w:rsidP="001E13E2">
      <w:pPr>
        <w:rPr>
          <w:rFonts w:ascii="Arial" w:hAnsi="Arial" w:cs="Arial"/>
          <w:b/>
        </w:rPr>
      </w:pPr>
    </w:p>
    <w:p w14:paraId="0562CB0E" w14:textId="77777777" w:rsidR="00E923D0" w:rsidRPr="001E13E2" w:rsidRDefault="00E923D0" w:rsidP="001E13E2">
      <w:pPr>
        <w:rPr>
          <w:rFonts w:ascii="Arial" w:hAnsi="Arial" w:cs="Arial"/>
          <w:b/>
        </w:rPr>
      </w:pPr>
    </w:p>
    <w:p w14:paraId="34CE0A41" w14:textId="77777777" w:rsidR="00E923D0" w:rsidRPr="001E13E2" w:rsidRDefault="00E923D0" w:rsidP="001E13E2">
      <w:pPr>
        <w:rPr>
          <w:rFonts w:ascii="Arial" w:hAnsi="Arial" w:cs="Arial"/>
          <w:b/>
        </w:rPr>
      </w:pPr>
    </w:p>
    <w:p w14:paraId="62EBF3C5" w14:textId="77777777" w:rsidR="00E923D0" w:rsidRPr="001E13E2" w:rsidRDefault="00E923D0" w:rsidP="001E13E2">
      <w:pPr>
        <w:rPr>
          <w:rFonts w:ascii="Arial" w:hAnsi="Arial" w:cs="Arial"/>
          <w:b/>
        </w:rPr>
      </w:pPr>
    </w:p>
    <w:sectPr w:rsidR="00E923D0" w:rsidRPr="001E13E2">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7CC1D" w14:textId="77777777" w:rsidR="00C32706" w:rsidRDefault="00C32706">
      <w:r>
        <w:separator/>
      </w:r>
    </w:p>
  </w:endnote>
  <w:endnote w:type="continuationSeparator" w:id="0">
    <w:p w14:paraId="110FFD37" w14:textId="77777777" w:rsidR="00C32706" w:rsidRDefault="00C3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E600" w14:textId="77777777" w:rsidR="00B71010" w:rsidRPr="00444ED9" w:rsidRDefault="00B71010" w:rsidP="00444ED9">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9379" w14:textId="77777777" w:rsidR="00C32706" w:rsidRDefault="00C32706">
      <w:r>
        <w:separator/>
      </w:r>
    </w:p>
  </w:footnote>
  <w:footnote w:type="continuationSeparator" w:id="0">
    <w:p w14:paraId="3FE9F23F" w14:textId="77777777" w:rsidR="00C32706" w:rsidRDefault="00C32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416CFE26" w:rsidR="00B71010" w:rsidRDefault="00D45643" w:rsidP="00444ED9">
    <w:pPr>
      <w:pStyle w:val="Header"/>
      <w:jc w:val="right"/>
      <w:rPr>
        <w:rFonts w:cs="Arial-BoldMT"/>
        <w:b/>
        <w:bCs/>
        <w:sz w:val="16"/>
        <w:szCs w:val="16"/>
      </w:rPr>
    </w:pPr>
    <w:r>
      <w:rPr>
        <w:rFonts w:cs="Arial-BoldMT"/>
        <w:b/>
        <w:bCs/>
        <w:noProof/>
        <w:sz w:val="16"/>
        <w:szCs w:val="16"/>
      </w:rPr>
      <w:drawing>
        <wp:inline distT="0" distB="0" distL="0" distR="0" wp14:anchorId="041832F7" wp14:editId="030A690E">
          <wp:extent cx="216535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419100"/>
                  </a:xfrm>
                  <a:prstGeom prst="rect">
                    <a:avLst/>
                  </a:prstGeom>
                  <a:noFill/>
                  <a:ln>
                    <a:noFill/>
                  </a:ln>
                </pic:spPr>
              </pic:pic>
            </a:graphicData>
          </a:graphic>
        </wp:inline>
      </w:drawing>
    </w:r>
  </w:p>
  <w:p w14:paraId="2946DB82" w14:textId="77777777" w:rsidR="00B71010" w:rsidRDefault="00B71010" w:rsidP="00444ED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E4AB8"/>
    <w:multiLevelType w:val="hybridMultilevel"/>
    <w:tmpl w:val="7F1E394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A6105E"/>
    <w:multiLevelType w:val="hybridMultilevel"/>
    <w:tmpl w:val="DDB02D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3F7B66"/>
    <w:multiLevelType w:val="hybridMultilevel"/>
    <w:tmpl w:val="CE703E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C31EB5"/>
    <w:multiLevelType w:val="hybridMultilevel"/>
    <w:tmpl w:val="57B2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45A98"/>
    <w:multiLevelType w:val="hybridMultilevel"/>
    <w:tmpl w:val="714CDFFA"/>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A1745E"/>
    <w:multiLevelType w:val="hybridMultilevel"/>
    <w:tmpl w:val="352AD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AC52033"/>
    <w:multiLevelType w:val="hybridMultilevel"/>
    <w:tmpl w:val="D3749EC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B8E270F"/>
    <w:multiLevelType w:val="hybridMultilevel"/>
    <w:tmpl w:val="BDBEB132"/>
    <w:lvl w:ilvl="0" w:tplc="B76A05BE">
      <w:numFmt w:val="bullet"/>
      <w:lvlText w:val="•"/>
      <w:lvlJc w:val="left"/>
      <w:pPr>
        <w:ind w:left="7000" w:hanging="664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F33A4"/>
    <w:multiLevelType w:val="hybridMultilevel"/>
    <w:tmpl w:val="EA08F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40076"/>
    <w:multiLevelType w:val="hybridMultilevel"/>
    <w:tmpl w:val="3DF2F0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78549E"/>
    <w:multiLevelType w:val="hybridMultilevel"/>
    <w:tmpl w:val="2FC85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782795B"/>
    <w:multiLevelType w:val="hybridMultilevel"/>
    <w:tmpl w:val="4DDA3B74"/>
    <w:lvl w:ilvl="0" w:tplc="13FAE668">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ACD60DB"/>
    <w:multiLevelType w:val="hybridMultilevel"/>
    <w:tmpl w:val="A40AB3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FF92183"/>
    <w:multiLevelType w:val="hybridMultilevel"/>
    <w:tmpl w:val="CD3041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1B94262"/>
    <w:multiLevelType w:val="hybridMultilevel"/>
    <w:tmpl w:val="DD189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FE013D"/>
    <w:multiLevelType w:val="hybridMultilevel"/>
    <w:tmpl w:val="54CC93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0023AED"/>
    <w:multiLevelType w:val="hybridMultilevel"/>
    <w:tmpl w:val="90129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A2658E4"/>
    <w:multiLevelType w:val="hybridMultilevel"/>
    <w:tmpl w:val="D05A97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EA83A3D"/>
    <w:multiLevelType w:val="hybridMultilevel"/>
    <w:tmpl w:val="1E646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3E339B"/>
    <w:multiLevelType w:val="hybridMultilevel"/>
    <w:tmpl w:val="B99890E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36033589">
    <w:abstractNumId w:val="19"/>
  </w:num>
  <w:num w:numId="2" w16cid:durableId="793138832">
    <w:abstractNumId w:val="13"/>
  </w:num>
  <w:num w:numId="3" w16cid:durableId="1898322258">
    <w:abstractNumId w:val="3"/>
  </w:num>
  <w:num w:numId="4" w16cid:durableId="1046682048">
    <w:abstractNumId w:val="14"/>
  </w:num>
  <w:num w:numId="5" w16cid:durableId="1262953628">
    <w:abstractNumId w:val="7"/>
  </w:num>
  <w:num w:numId="6" w16cid:durableId="1899827271">
    <w:abstractNumId w:val="17"/>
  </w:num>
  <w:num w:numId="7" w16cid:durableId="1702196706">
    <w:abstractNumId w:val="6"/>
  </w:num>
  <w:num w:numId="8" w16cid:durableId="1272517284">
    <w:abstractNumId w:val="1"/>
  </w:num>
  <w:num w:numId="9" w16cid:durableId="1084231047">
    <w:abstractNumId w:val="22"/>
  </w:num>
  <w:num w:numId="10" w16cid:durableId="117377140">
    <w:abstractNumId w:val="2"/>
  </w:num>
  <w:num w:numId="11" w16cid:durableId="1350984093">
    <w:abstractNumId w:val="21"/>
  </w:num>
  <w:num w:numId="12" w16cid:durableId="1492670986">
    <w:abstractNumId w:val="5"/>
  </w:num>
  <w:num w:numId="13" w16cid:durableId="814687089">
    <w:abstractNumId w:val="0"/>
  </w:num>
  <w:num w:numId="14" w16cid:durableId="1948348006">
    <w:abstractNumId w:val="9"/>
  </w:num>
  <w:num w:numId="15" w16cid:durableId="1377850821">
    <w:abstractNumId w:val="10"/>
  </w:num>
  <w:num w:numId="16" w16cid:durableId="1537155650">
    <w:abstractNumId w:val="20"/>
  </w:num>
  <w:num w:numId="17" w16cid:durableId="1364281493">
    <w:abstractNumId w:val="4"/>
  </w:num>
  <w:num w:numId="18" w16cid:durableId="885021594">
    <w:abstractNumId w:val="8"/>
  </w:num>
  <w:num w:numId="19" w16cid:durableId="146561001">
    <w:abstractNumId w:val="11"/>
  </w:num>
  <w:num w:numId="20" w16cid:durableId="27731203">
    <w:abstractNumId w:val="15"/>
  </w:num>
  <w:num w:numId="21" w16cid:durableId="1781223687">
    <w:abstractNumId w:val="18"/>
  </w:num>
  <w:num w:numId="22" w16cid:durableId="1039863895">
    <w:abstractNumId w:val="12"/>
  </w:num>
  <w:num w:numId="23" w16cid:durableId="1775441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DC"/>
    <w:rsid w:val="000127CF"/>
    <w:rsid w:val="00012C91"/>
    <w:rsid w:val="000377C0"/>
    <w:rsid w:val="000448DC"/>
    <w:rsid w:val="00045B1F"/>
    <w:rsid w:val="00053CC7"/>
    <w:rsid w:val="000662C5"/>
    <w:rsid w:val="00066D07"/>
    <w:rsid w:val="0006703E"/>
    <w:rsid w:val="000710E9"/>
    <w:rsid w:val="000720C6"/>
    <w:rsid w:val="000746EE"/>
    <w:rsid w:val="000B4073"/>
    <w:rsid w:val="001339D6"/>
    <w:rsid w:val="0018128E"/>
    <w:rsid w:val="00183F20"/>
    <w:rsid w:val="00184ADC"/>
    <w:rsid w:val="0018724D"/>
    <w:rsid w:val="001967E1"/>
    <w:rsid w:val="001A6198"/>
    <w:rsid w:val="001C2172"/>
    <w:rsid w:val="001C25B1"/>
    <w:rsid w:val="001D0F9C"/>
    <w:rsid w:val="001D63D1"/>
    <w:rsid w:val="001E13E2"/>
    <w:rsid w:val="001E2826"/>
    <w:rsid w:val="001F171E"/>
    <w:rsid w:val="001F609E"/>
    <w:rsid w:val="001F7790"/>
    <w:rsid w:val="00201C97"/>
    <w:rsid w:val="00203BBC"/>
    <w:rsid w:val="00211156"/>
    <w:rsid w:val="002158E4"/>
    <w:rsid w:val="0022726D"/>
    <w:rsid w:val="002457F9"/>
    <w:rsid w:val="002D1560"/>
    <w:rsid w:val="002D439D"/>
    <w:rsid w:val="003060DB"/>
    <w:rsid w:val="00310024"/>
    <w:rsid w:val="0031622B"/>
    <w:rsid w:val="003263E9"/>
    <w:rsid w:val="00331F0D"/>
    <w:rsid w:val="00332F4F"/>
    <w:rsid w:val="00344D49"/>
    <w:rsid w:val="00374FB9"/>
    <w:rsid w:val="00383261"/>
    <w:rsid w:val="003901E7"/>
    <w:rsid w:val="003B07C4"/>
    <w:rsid w:val="003C1FA4"/>
    <w:rsid w:val="00404B3A"/>
    <w:rsid w:val="00436E3C"/>
    <w:rsid w:val="004436B2"/>
    <w:rsid w:val="00444ED9"/>
    <w:rsid w:val="00447797"/>
    <w:rsid w:val="00472AC2"/>
    <w:rsid w:val="004A0418"/>
    <w:rsid w:val="004A3BBD"/>
    <w:rsid w:val="004C6FBB"/>
    <w:rsid w:val="004D0628"/>
    <w:rsid w:val="004E3050"/>
    <w:rsid w:val="004E6FEB"/>
    <w:rsid w:val="004F69D1"/>
    <w:rsid w:val="005045FE"/>
    <w:rsid w:val="00507106"/>
    <w:rsid w:val="00527213"/>
    <w:rsid w:val="00541503"/>
    <w:rsid w:val="00543C99"/>
    <w:rsid w:val="00543E88"/>
    <w:rsid w:val="00547149"/>
    <w:rsid w:val="00550248"/>
    <w:rsid w:val="00561C5F"/>
    <w:rsid w:val="0057005E"/>
    <w:rsid w:val="00581AB8"/>
    <w:rsid w:val="005B3A5F"/>
    <w:rsid w:val="005C0154"/>
    <w:rsid w:val="005E184F"/>
    <w:rsid w:val="005E3216"/>
    <w:rsid w:val="005E66A1"/>
    <w:rsid w:val="005E67D5"/>
    <w:rsid w:val="005F4C47"/>
    <w:rsid w:val="00622122"/>
    <w:rsid w:val="00643738"/>
    <w:rsid w:val="006719D0"/>
    <w:rsid w:val="00674A3C"/>
    <w:rsid w:val="006753C1"/>
    <w:rsid w:val="0068795C"/>
    <w:rsid w:val="006C1CEB"/>
    <w:rsid w:val="006C6489"/>
    <w:rsid w:val="006D0E79"/>
    <w:rsid w:val="006E0EEC"/>
    <w:rsid w:val="006F58B1"/>
    <w:rsid w:val="00740062"/>
    <w:rsid w:val="00742733"/>
    <w:rsid w:val="00762072"/>
    <w:rsid w:val="0077535B"/>
    <w:rsid w:val="00782CC3"/>
    <w:rsid w:val="00784058"/>
    <w:rsid w:val="007C4F18"/>
    <w:rsid w:val="007D5F93"/>
    <w:rsid w:val="007D6B00"/>
    <w:rsid w:val="007E036E"/>
    <w:rsid w:val="007F347E"/>
    <w:rsid w:val="00805631"/>
    <w:rsid w:val="00806C66"/>
    <w:rsid w:val="00833118"/>
    <w:rsid w:val="00833C11"/>
    <w:rsid w:val="00871835"/>
    <w:rsid w:val="0088233A"/>
    <w:rsid w:val="008826EA"/>
    <w:rsid w:val="008A05CD"/>
    <w:rsid w:val="008A2331"/>
    <w:rsid w:val="008A2B1A"/>
    <w:rsid w:val="008A5771"/>
    <w:rsid w:val="008D6DAF"/>
    <w:rsid w:val="008E07C3"/>
    <w:rsid w:val="008E1AFA"/>
    <w:rsid w:val="008F3617"/>
    <w:rsid w:val="00910C51"/>
    <w:rsid w:val="00933358"/>
    <w:rsid w:val="0094666E"/>
    <w:rsid w:val="00951C1C"/>
    <w:rsid w:val="0096016D"/>
    <w:rsid w:val="009622F4"/>
    <w:rsid w:val="009940E6"/>
    <w:rsid w:val="00994E29"/>
    <w:rsid w:val="009A0928"/>
    <w:rsid w:val="009A09E8"/>
    <w:rsid w:val="009A3084"/>
    <w:rsid w:val="009A4B43"/>
    <w:rsid w:val="009B097A"/>
    <w:rsid w:val="009C688E"/>
    <w:rsid w:val="009D2465"/>
    <w:rsid w:val="009E17A0"/>
    <w:rsid w:val="009E2BB3"/>
    <w:rsid w:val="00A073D8"/>
    <w:rsid w:val="00A15E02"/>
    <w:rsid w:val="00A16318"/>
    <w:rsid w:val="00A82E79"/>
    <w:rsid w:val="00AA22E7"/>
    <w:rsid w:val="00AA41F5"/>
    <w:rsid w:val="00AC6476"/>
    <w:rsid w:val="00AD4B6B"/>
    <w:rsid w:val="00AE1197"/>
    <w:rsid w:val="00AE4DE8"/>
    <w:rsid w:val="00AF5F61"/>
    <w:rsid w:val="00B063C6"/>
    <w:rsid w:val="00B342E4"/>
    <w:rsid w:val="00B40C38"/>
    <w:rsid w:val="00B45E93"/>
    <w:rsid w:val="00B56FE6"/>
    <w:rsid w:val="00B60EEE"/>
    <w:rsid w:val="00B6195D"/>
    <w:rsid w:val="00B71010"/>
    <w:rsid w:val="00B926E8"/>
    <w:rsid w:val="00BB0BBF"/>
    <w:rsid w:val="00BB1721"/>
    <w:rsid w:val="00BB2BCA"/>
    <w:rsid w:val="00BC511F"/>
    <w:rsid w:val="00BD51E2"/>
    <w:rsid w:val="00BD7CFE"/>
    <w:rsid w:val="00BF49B0"/>
    <w:rsid w:val="00BF7596"/>
    <w:rsid w:val="00C03214"/>
    <w:rsid w:val="00C32706"/>
    <w:rsid w:val="00C34AD8"/>
    <w:rsid w:val="00C54448"/>
    <w:rsid w:val="00C604C4"/>
    <w:rsid w:val="00C6531E"/>
    <w:rsid w:val="00C76D85"/>
    <w:rsid w:val="00C83D6D"/>
    <w:rsid w:val="00CA0D5A"/>
    <w:rsid w:val="00CC6844"/>
    <w:rsid w:val="00CC6E2A"/>
    <w:rsid w:val="00CD071E"/>
    <w:rsid w:val="00CE5711"/>
    <w:rsid w:val="00CF3E81"/>
    <w:rsid w:val="00D45643"/>
    <w:rsid w:val="00D51803"/>
    <w:rsid w:val="00D56FF7"/>
    <w:rsid w:val="00D658B4"/>
    <w:rsid w:val="00D73E25"/>
    <w:rsid w:val="00D85A19"/>
    <w:rsid w:val="00D90C3E"/>
    <w:rsid w:val="00D97A03"/>
    <w:rsid w:val="00DB41C8"/>
    <w:rsid w:val="00DC6059"/>
    <w:rsid w:val="00DC62E0"/>
    <w:rsid w:val="00DD348D"/>
    <w:rsid w:val="00DF1177"/>
    <w:rsid w:val="00E015D2"/>
    <w:rsid w:val="00E017BF"/>
    <w:rsid w:val="00E1020F"/>
    <w:rsid w:val="00E167BC"/>
    <w:rsid w:val="00E4240F"/>
    <w:rsid w:val="00E43703"/>
    <w:rsid w:val="00E525B5"/>
    <w:rsid w:val="00E5271A"/>
    <w:rsid w:val="00E5493C"/>
    <w:rsid w:val="00E666A0"/>
    <w:rsid w:val="00E747B8"/>
    <w:rsid w:val="00E76BDA"/>
    <w:rsid w:val="00E83764"/>
    <w:rsid w:val="00E84C49"/>
    <w:rsid w:val="00E923D0"/>
    <w:rsid w:val="00E96489"/>
    <w:rsid w:val="00E97620"/>
    <w:rsid w:val="00EB3C48"/>
    <w:rsid w:val="00EB5B39"/>
    <w:rsid w:val="00EC035E"/>
    <w:rsid w:val="00EC7192"/>
    <w:rsid w:val="00ED067E"/>
    <w:rsid w:val="00ED087E"/>
    <w:rsid w:val="00ED6544"/>
    <w:rsid w:val="00EE4463"/>
    <w:rsid w:val="00F02283"/>
    <w:rsid w:val="00F04D73"/>
    <w:rsid w:val="00F224F8"/>
    <w:rsid w:val="00F316C3"/>
    <w:rsid w:val="00F351F9"/>
    <w:rsid w:val="00F47EB9"/>
    <w:rsid w:val="00F56935"/>
    <w:rsid w:val="00F6463D"/>
    <w:rsid w:val="00F66FC3"/>
    <w:rsid w:val="00F83A0B"/>
    <w:rsid w:val="00F83F94"/>
    <w:rsid w:val="00F84BD1"/>
    <w:rsid w:val="00F92B7D"/>
    <w:rsid w:val="00FD076F"/>
    <w:rsid w:val="6038B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9218"/>
    <o:shapelayout v:ext="edit">
      <o:idmap v:ext="edit" data="1"/>
    </o:shapelayout>
  </w:shapeDefaults>
  <w:decimalSymbol w:val="."/>
  <w:listSeparator w:val=","/>
  <w14:docId w14:val="320585AF"/>
  <w15:chartTrackingRefBased/>
  <w15:docId w15:val="{C00CDAA5-F3C4-4CAE-8AD9-519F7593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439D"/>
    <w:pPr>
      <w:tabs>
        <w:tab w:val="center" w:pos="4153"/>
        <w:tab w:val="right" w:pos="8306"/>
      </w:tabs>
    </w:pPr>
  </w:style>
  <w:style w:type="paragraph" w:styleId="Footer">
    <w:name w:val="footer"/>
    <w:basedOn w:val="Normal"/>
    <w:rsid w:val="002D439D"/>
    <w:pPr>
      <w:tabs>
        <w:tab w:val="center" w:pos="4153"/>
        <w:tab w:val="right" w:pos="8306"/>
      </w:tabs>
    </w:pPr>
  </w:style>
  <w:style w:type="paragraph" w:styleId="BalloonText">
    <w:name w:val="Balloon Text"/>
    <w:basedOn w:val="Normal"/>
    <w:semiHidden/>
    <w:rsid w:val="00C83D6D"/>
    <w:rPr>
      <w:rFonts w:ascii="Tahoma" w:hAnsi="Tahoma" w:cs="Tahoma"/>
      <w:sz w:val="16"/>
      <w:szCs w:val="16"/>
    </w:rPr>
  </w:style>
  <w:style w:type="paragraph" w:styleId="BodyText">
    <w:name w:val="Body Text"/>
    <w:basedOn w:val="Normal"/>
    <w:rsid w:val="002457F9"/>
    <w:pPr>
      <w:widowControl w:val="0"/>
      <w:autoSpaceDE w:val="0"/>
      <w:autoSpaceDN w:val="0"/>
      <w:adjustRightInd w:val="0"/>
      <w:spacing w:after="120"/>
    </w:pPr>
    <w:rPr>
      <w:rFonts w:ascii="Arial" w:hAnsi="Arial"/>
      <w:lang w:eastAsia="en-US"/>
    </w:rPr>
  </w:style>
  <w:style w:type="character" w:styleId="CommentReference">
    <w:name w:val="annotation reference"/>
    <w:semiHidden/>
    <w:rsid w:val="001A6198"/>
    <w:rPr>
      <w:sz w:val="16"/>
      <w:szCs w:val="16"/>
    </w:rPr>
  </w:style>
  <w:style w:type="paragraph" w:styleId="CommentText">
    <w:name w:val="annotation text"/>
    <w:basedOn w:val="Normal"/>
    <w:semiHidden/>
    <w:rsid w:val="001A6198"/>
    <w:rPr>
      <w:sz w:val="20"/>
      <w:szCs w:val="20"/>
    </w:rPr>
  </w:style>
  <w:style w:type="paragraph" w:styleId="CommentSubject">
    <w:name w:val="annotation subject"/>
    <w:basedOn w:val="CommentText"/>
    <w:next w:val="CommentText"/>
    <w:semiHidden/>
    <w:rsid w:val="001A6198"/>
    <w:rPr>
      <w:b/>
      <w:bCs/>
    </w:rPr>
  </w:style>
  <w:style w:type="paragraph" w:styleId="BodyText2">
    <w:name w:val="Body Text 2"/>
    <w:basedOn w:val="Normal"/>
    <w:rsid w:val="00F92B7D"/>
    <w:pPr>
      <w:spacing w:after="120" w:line="480" w:lineRule="auto"/>
    </w:pPr>
  </w:style>
  <w:style w:type="paragraph" w:styleId="ListParagraph">
    <w:name w:val="List Paragraph"/>
    <w:basedOn w:val="Normal"/>
    <w:uiPriority w:val="34"/>
    <w:qFormat/>
    <w:rsid w:val="006C6489"/>
    <w:pPr>
      <w:ind w:left="7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FamilyID xmlns="a6750075-6040-45b6-a9bf-09b22564b810">50836116</JobFamilyID>
    <Grade xmlns="a6750075-6040-45b6-a9bf-09b22564b810">8</Grade>
    <JobFamily xmlns="a6750075-6040-45b6-a9bf-09b22564b810">Technical</JobFamil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AD5381B06F8440A83A50F7429B61D6" ma:contentTypeVersion="7" ma:contentTypeDescription="Create a new document." ma:contentTypeScope="" ma:versionID="4fb32d39926cdaf8c0295e9765787743">
  <xsd:schema xmlns:xsd="http://www.w3.org/2001/XMLSchema" xmlns:xs="http://www.w3.org/2001/XMLSchema" xmlns:p="http://schemas.microsoft.com/office/2006/metadata/properties" xmlns:ns2="a6750075-6040-45b6-a9bf-09b22564b810" targetNamespace="http://schemas.microsoft.com/office/2006/metadata/properties" ma:root="true" ma:fieldsID="129e852c0a3b9f01e3073c1f1411ae0f" ns2:_="">
    <xsd:import namespace="a6750075-6040-45b6-a9bf-09b22564b8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rade" minOccurs="0"/>
                <xsd:element ref="ns2:JobFamilyID" minOccurs="0"/>
                <xsd:element ref="ns2:JobFami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0075-6040-45b6-a9bf-09b22564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rade" ma:index="12" nillable="true" ma:displayName="Grade" ma:format="Dropdown" ma:internalName="Grade" ma:percentage="FALSE">
      <xsd:simpleType>
        <xsd:restriction base="dms:Number"/>
      </xsd:simpleType>
    </xsd:element>
    <xsd:element name="JobFamilyID" ma:index="13" nillable="true" ma:displayName="JobFamilyID" ma:format="Dropdown" ma:internalName="JobFamilyID" ma:percentage="FALSE">
      <xsd:simpleType>
        <xsd:restriction base="dms:Number"/>
      </xsd:simpleType>
    </xsd:element>
    <xsd:element name="JobFamily" ma:index="14" nillable="true" ma:displayName="JobFamily" ma:format="Dropdown" ma:internalName="JobFamil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609BC-C8B6-474C-977E-CA2BCE63A9BA}">
  <ds:schemaRefs>
    <ds:schemaRef ds:uri="http://schemas.microsoft.com/office/2006/metadata/properties"/>
    <ds:schemaRef ds:uri="http://schemas.microsoft.com/office/infopath/2007/PartnerControls"/>
    <ds:schemaRef ds:uri="a6750075-6040-45b6-a9bf-09b22564b810"/>
  </ds:schemaRefs>
</ds:datastoreItem>
</file>

<file path=customXml/itemProps2.xml><?xml version="1.0" encoding="utf-8"?>
<ds:datastoreItem xmlns:ds="http://schemas.openxmlformats.org/officeDocument/2006/customXml" ds:itemID="{2BD76191-822D-4318-9EFD-D3E78BE69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0075-6040-45b6-a9bf-09b22564b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BC1-1942-4260-B18B-7D757E7346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1199</Words>
  <Characters>6839</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MCC</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stanleyan</dc:creator>
  <cp:keywords/>
  <dc:description/>
  <cp:lastModifiedBy>Steve Welsh</cp:lastModifiedBy>
  <cp:revision>2</cp:revision>
  <cp:lastPrinted>2009-12-18T14:14:00Z</cp:lastPrinted>
  <dcterms:created xsi:type="dcterms:W3CDTF">2026-03-27T09:09:00Z</dcterms:created>
  <dcterms:modified xsi:type="dcterms:W3CDTF">2026-03-27T09:09:00Z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0x010100F5AD5381B06F8440A83A50F7429B61D6</vt:lpwstr>
  </property>
</Properties>
</file>